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CB" w:rsidRDefault="001E08CB" w:rsidP="001D033C">
      <w:pPr>
        <w:pStyle w:val="2"/>
        <w:ind w:left="0" w:firstLine="720"/>
        <w:jc w:val="center"/>
        <w:rPr>
          <w:b/>
          <w:color w:val="auto"/>
          <w:szCs w:val="28"/>
        </w:rPr>
      </w:pPr>
    </w:p>
    <w:p w:rsidR="001E08CB" w:rsidRDefault="001E08CB" w:rsidP="001D033C">
      <w:pPr>
        <w:pStyle w:val="2"/>
        <w:ind w:left="0" w:firstLine="720"/>
        <w:jc w:val="center"/>
        <w:rPr>
          <w:b/>
          <w:color w:val="auto"/>
          <w:szCs w:val="28"/>
        </w:rPr>
      </w:pPr>
    </w:p>
    <w:p w:rsidR="001D033C" w:rsidRDefault="001D033C" w:rsidP="001D033C">
      <w:pPr>
        <w:pStyle w:val="2"/>
        <w:ind w:left="0" w:firstLine="720"/>
        <w:jc w:val="center"/>
        <w:rPr>
          <w:b/>
          <w:color w:val="auto"/>
          <w:szCs w:val="28"/>
        </w:rPr>
      </w:pPr>
      <w:r>
        <w:rPr>
          <w:b/>
          <w:color w:val="auto"/>
          <w:szCs w:val="28"/>
        </w:rPr>
        <w:t>Виконання заходів проекту районної цільової Програми</w:t>
      </w:r>
    </w:p>
    <w:p w:rsidR="001D033C" w:rsidRDefault="001D033C" w:rsidP="001D033C">
      <w:pPr>
        <w:pStyle w:val="2"/>
        <w:ind w:left="0" w:firstLine="720"/>
        <w:jc w:val="center"/>
        <w:rPr>
          <w:b/>
          <w:color w:val="auto"/>
          <w:szCs w:val="28"/>
        </w:rPr>
      </w:pPr>
      <w:r>
        <w:rPr>
          <w:b/>
          <w:color w:val="auto"/>
          <w:szCs w:val="28"/>
        </w:rPr>
        <w:t xml:space="preserve">«Розвиток малого і середнього підприємництва в Старобільському районі  на 2019-2021 роки»  за </w:t>
      </w:r>
      <w:r w:rsidR="00277491">
        <w:rPr>
          <w:b/>
          <w:color w:val="auto"/>
          <w:szCs w:val="28"/>
        </w:rPr>
        <w:t>9 місяців</w:t>
      </w:r>
      <w:r>
        <w:rPr>
          <w:b/>
          <w:color w:val="auto"/>
          <w:szCs w:val="28"/>
        </w:rPr>
        <w:t xml:space="preserve"> 2019 року.</w:t>
      </w:r>
    </w:p>
    <w:p w:rsidR="004D142C" w:rsidRDefault="004D142C" w:rsidP="0022196E">
      <w:pPr>
        <w:pStyle w:val="2"/>
        <w:ind w:left="0" w:firstLine="720"/>
        <w:jc w:val="center"/>
        <w:rPr>
          <w:b/>
        </w:rPr>
      </w:pPr>
    </w:p>
    <w:p w:rsidR="00277491" w:rsidRDefault="00277491" w:rsidP="00277491">
      <w:pPr>
        <w:pStyle w:val="21"/>
        <w:spacing w:after="0" w:line="276" w:lineRule="auto"/>
        <w:jc w:val="both"/>
        <w:rPr>
          <w:sz w:val="28"/>
          <w:szCs w:val="28"/>
        </w:rPr>
      </w:pPr>
      <w:r>
        <w:rPr>
          <w:sz w:val="28"/>
          <w:szCs w:val="28"/>
        </w:rPr>
        <w:t xml:space="preserve">Районна цільова Програма «Розвиток малого і середнього підприємництва в  Старобільському районі  на 2019-2021 роки» затверджена рішенням сесії </w:t>
      </w:r>
      <w:proofErr w:type="spellStart"/>
      <w:r>
        <w:rPr>
          <w:sz w:val="28"/>
          <w:szCs w:val="28"/>
        </w:rPr>
        <w:t>Старобільської</w:t>
      </w:r>
      <w:proofErr w:type="spellEnd"/>
      <w:r>
        <w:rPr>
          <w:sz w:val="28"/>
          <w:szCs w:val="28"/>
        </w:rPr>
        <w:t xml:space="preserve"> районної ради від 23 квітня 2019 року № 34/10.</w:t>
      </w:r>
    </w:p>
    <w:p w:rsidR="00277491" w:rsidRDefault="00277491" w:rsidP="00277491">
      <w:pPr>
        <w:pStyle w:val="21"/>
        <w:spacing w:after="0" w:line="276" w:lineRule="auto"/>
        <w:jc w:val="both"/>
        <w:rPr>
          <w:sz w:val="28"/>
          <w:szCs w:val="28"/>
        </w:rPr>
      </w:pPr>
      <w:r w:rsidRPr="00AE2947">
        <w:rPr>
          <w:bCs/>
          <w:sz w:val="28"/>
          <w:szCs w:val="28"/>
        </w:rPr>
        <w:t>Метою</w:t>
      </w:r>
      <w:r w:rsidRPr="00AE2947">
        <w:rPr>
          <w:bCs/>
          <w:sz w:val="28"/>
          <w:szCs w:val="28"/>
          <w:lang w:eastAsia="pl-PL"/>
        </w:rPr>
        <w:t xml:space="preserve"> п</w:t>
      </w:r>
      <w:r w:rsidRPr="00AE2947">
        <w:rPr>
          <w:bCs/>
          <w:sz w:val="28"/>
          <w:szCs w:val="28"/>
        </w:rPr>
        <w:t>рограми</w:t>
      </w:r>
      <w:r>
        <w:rPr>
          <w:sz w:val="28"/>
          <w:szCs w:val="28"/>
        </w:rPr>
        <w:t xml:space="preserve"> є</w:t>
      </w:r>
      <w:r w:rsidRPr="00AE2947">
        <w:rPr>
          <w:sz w:val="28"/>
          <w:szCs w:val="28"/>
        </w:rPr>
        <w:t xml:space="preserve"> створення сприятливих умов для розвитку малого та середнього підприємництва в районі та підвищення його потенціалу, вирішення питань зайнятості та залучення додаткових інвестицій.</w:t>
      </w:r>
    </w:p>
    <w:p w:rsidR="00277491" w:rsidRDefault="00277491" w:rsidP="00277491">
      <w:pPr>
        <w:pStyle w:val="21"/>
        <w:spacing w:after="0" w:line="276" w:lineRule="auto"/>
        <w:jc w:val="both"/>
        <w:rPr>
          <w:sz w:val="28"/>
          <w:szCs w:val="28"/>
        </w:rPr>
      </w:pPr>
      <w:r>
        <w:rPr>
          <w:sz w:val="28"/>
          <w:szCs w:val="28"/>
        </w:rPr>
        <w:t>Стан розвитку підприємництва в районі характеризується наступною динамікою основних фінансово-економічних показників діяльності суб’єктів малого та середнього бізнесу.</w:t>
      </w:r>
    </w:p>
    <w:p w:rsidR="00277491" w:rsidRPr="00FC4678" w:rsidRDefault="00277491" w:rsidP="00277491">
      <w:pPr>
        <w:tabs>
          <w:tab w:val="left" w:pos="560"/>
        </w:tabs>
        <w:spacing w:line="276" w:lineRule="auto"/>
        <w:jc w:val="both"/>
        <w:rPr>
          <w:b/>
          <w:bCs/>
          <w:sz w:val="28"/>
          <w:szCs w:val="28"/>
        </w:rPr>
      </w:pPr>
      <w:proofErr w:type="spellStart"/>
      <w:r w:rsidRPr="00FC4678">
        <w:rPr>
          <w:sz w:val="28"/>
          <w:szCs w:val="28"/>
        </w:rPr>
        <w:t>Старобільський</w:t>
      </w:r>
      <w:proofErr w:type="spellEnd"/>
      <w:r w:rsidRPr="00FC4678">
        <w:rPr>
          <w:sz w:val="28"/>
          <w:szCs w:val="28"/>
        </w:rPr>
        <w:t xml:space="preserve"> район входить в групу лідерів серед районів Луганської області щодо стану розвитку МП та займав за звітний період (2018 року) - 1-е місце, що пояснюється найбільшою кількістю суб’єктів малого підприємництва в розрахунку на 10 тис. осіб наявного населення.</w:t>
      </w:r>
    </w:p>
    <w:p w:rsidR="00277491" w:rsidRPr="0022196E" w:rsidRDefault="00277491" w:rsidP="00277491">
      <w:pPr>
        <w:pStyle w:val="21"/>
        <w:spacing w:after="0" w:line="276" w:lineRule="auto"/>
        <w:jc w:val="both"/>
        <w:rPr>
          <w:sz w:val="28"/>
          <w:szCs w:val="28"/>
        </w:rPr>
      </w:pPr>
      <w:r>
        <w:rPr>
          <w:sz w:val="28"/>
          <w:szCs w:val="28"/>
        </w:rPr>
        <w:t>За останніми статистичними даними станом на 01.01</w:t>
      </w:r>
      <w:r w:rsidRPr="0022196E">
        <w:rPr>
          <w:sz w:val="28"/>
          <w:szCs w:val="28"/>
        </w:rPr>
        <w:t>.201</w:t>
      </w:r>
      <w:r>
        <w:rPr>
          <w:sz w:val="28"/>
          <w:szCs w:val="28"/>
        </w:rPr>
        <w:t>9</w:t>
      </w:r>
      <w:r w:rsidRPr="0022196E">
        <w:rPr>
          <w:sz w:val="28"/>
          <w:szCs w:val="28"/>
        </w:rPr>
        <w:t xml:space="preserve"> року </w:t>
      </w:r>
      <w:r>
        <w:rPr>
          <w:sz w:val="28"/>
          <w:szCs w:val="28"/>
        </w:rPr>
        <w:t xml:space="preserve">мале та середнє підприємство </w:t>
      </w:r>
      <w:proofErr w:type="spellStart"/>
      <w:r>
        <w:rPr>
          <w:sz w:val="28"/>
          <w:szCs w:val="28"/>
        </w:rPr>
        <w:t>Старобільського</w:t>
      </w:r>
      <w:proofErr w:type="spellEnd"/>
      <w:r>
        <w:rPr>
          <w:sz w:val="28"/>
          <w:szCs w:val="28"/>
        </w:rPr>
        <w:t xml:space="preserve"> району налічувало</w:t>
      </w:r>
      <w:r w:rsidRPr="0022196E">
        <w:rPr>
          <w:sz w:val="28"/>
          <w:szCs w:val="28"/>
        </w:rPr>
        <w:t>:</w:t>
      </w:r>
    </w:p>
    <w:p w:rsidR="00277491" w:rsidRPr="00F24E24" w:rsidRDefault="00277491" w:rsidP="00277491">
      <w:pPr>
        <w:pStyle w:val="21"/>
        <w:spacing w:after="0" w:line="276" w:lineRule="auto"/>
        <w:jc w:val="both"/>
        <w:rPr>
          <w:sz w:val="28"/>
          <w:szCs w:val="28"/>
        </w:rPr>
      </w:pPr>
      <w:r>
        <w:rPr>
          <w:sz w:val="28"/>
          <w:szCs w:val="28"/>
        </w:rPr>
        <w:t xml:space="preserve">  </w:t>
      </w:r>
      <w:r w:rsidRPr="00F24E24">
        <w:rPr>
          <w:sz w:val="28"/>
          <w:szCs w:val="28"/>
        </w:rPr>
        <w:t>- 2</w:t>
      </w:r>
      <w:r>
        <w:rPr>
          <w:sz w:val="28"/>
          <w:szCs w:val="28"/>
        </w:rPr>
        <w:t>58</w:t>
      </w:r>
      <w:r w:rsidRPr="00F24E24">
        <w:rPr>
          <w:sz w:val="28"/>
          <w:szCs w:val="28"/>
        </w:rPr>
        <w:t xml:space="preserve"> малих підприємств (у тому числі </w:t>
      </w:r>
      <w:r>
        <w:rPr>
          <w:sz w:val="28"/>
          <w:szCs w:val="28"/>
        </w:rPr>
        <w:t>147</w:t>
      </w:r>
      <w:r w:rsidRPr="00F24E24">
        <w:rPr>
          <w:sz w:val="28"/>
          <w:szCs w:val="28"/>
        </w:rPr>
        <w:t xml:space="preserve"> фермерськ</w:t>
      </w:r>
      <w:r>
        <w:rPr>
          <w:sz w:val="28"/>
          <w:szCs w:val="28"/>
        </w:rPr>
        <w:t>их господарств</w:t>
      </w:r>
      <w:r w:rsidRPr="00F24E24">
        <w:rPr>
          <w:sz w:val="28"/>
          <w:szCs w:val="28"/>
        </w:rPr>
        <w:t xml:space="preserve">); </w:t>
      </w:r>
    </w:p>
    <w:p w:rsidR="00277491" w:rsidRPr="0022196E" w:rsidRDefault="00277491" w:rsidP="00277491">
      <w:pPr>
        <w:pStyle w:val="21"/>
        <w:spacing w:after="0" w:line="276" w:lineRule="auto"/>
        <w:jc w:val="both"/>
        <w:rPr>
          <w:sz w:val="28"/>
          <w:szCs w:val="28"/>
        </w:rPr>
      </w:pPr>
      <w:r>
        <w:rPr>
          <w:sz w:val="28"/>
          <w:szCs w:val="28"/>
        </w:rPr>
        <w:t xml:space="preserve">  - 15</w:t>
      </w:r>
      <w:r w:rsidRPr="00F24E24">
        <w:rPr>
          <w:sz w:val="28"/>
          <w:szCs w:val="28"/>
        </w:rPr>
        <w:t xml:space="preserve"> середніх підприємств (у т.ч. 3 фермерських господарств</w:t>
      </w:r>
      <w:r>
        <w:rPr>
          <w:sz w:val="28"/>
          <w:szCs w:val="28"/>
        </w:rPr>
        <w:t>а).</w:t>
      </w:r>
      <w:r w:rsidRPr="0022196E">
        <w:rPr>
          <w:sz w:val="28"/>
          <w:szCs w:val="28"/>
        </w:rPr>
        <w:t xml:space="preserve"> </w:t>
      </w:r>
    </w:p>
    <w:p w:rsidR="00277491" w:rsidRDefault="00277491" w:rsidP="00277491">
      <w:pPr>
        <w:pStyle w:val="21"/>
        <w:spacing w:after="0" w:line="276" w:lineRule="auto"/>
        <w:jc w:val="both"/>
        <w:rPr>
          <w:sz w:val="28"/>
          <w:szCs w:val="28"/>
        </w:rPr>
      </w:pPr>
      <w:r w:rsidRPr="0022196E">
        <w:rPr>
          <w:sz w:val="28"/>
          <w:szCs w:val="28"/>
        </w:rPr>
        <w:t xml:space="preserve"> </w:t>
      </w:r>
      <w:r w:rsidRPr="00F01BD9">
        <w:rPr>
          <w:sz w:val="28"/>
          <w:szCs w:val="28"/>
        </w:rPr>
        <w:t xml:space="preserve">За даними </w:t>
      </w:r>
      <w:proofErr w:type="spellStart"/>
      <w:r w:rsidRPr="00F01BD9">
        <w:rPr>
          <w:sz w:val="28"/>
          <w:szCs w:val="28"/>
        </w:rPr>
        <w:t>Старобільської</w:t>
      </w:r>
      <w:proofErr w:type="spellEnd"/>
      <w:r w:rsidRPr="00F01BD9">
        <w:rPr>
          <w:sz w:val="28"/>
          <w:szCs w:val="28"/>
        </w:rPr>
        <w:t xml:space="preserve"> ОДПІ кількість фізичних осіб-підприємців за 9 місяців 2019 року налічує 1891, що збільшилась на 50 осіб, у відсотковому співвідношенні це – 2,7% (на 01.01.2019 року – 1841).</w:t>
      </w:r>
    </w:p>
    <w:p w:rsidR="00277491" w:rsidRPr="00C22F78" w:rsidRDefault="00277491" w:rsidP="00277491">
      <w:pPr>
        <w:pStyle w:val="21"/>
        <w:spacing w:after="0" w:line="276" w:lineRule="auto"/>
        <w:jc w:val="both"/>
        <w:rPr>
          <w:sz w:val="28"/>
          <w:szCs w:val="28"/>
        </w:rPr>
      </w:pPr>
      <w:r w:rsidRPr="00C22F78">
        <w:rPr>
          <w:sz w:val="28"/>
          <w:szCs w:val="28"/>
        </w:rPr>
        <w:t>У сфері бізнесу зайнято  2</w:t>
      </w:r>
      <w:r>
        <w:rPr>
          <w:sz w:val="28"/>
          <w:szCs w:val="28"/>
        </w:rPr>
        <w:t>411</w:t>
      </w:r>
      <w:r w:rsidRPr="00C22F78">
        <w:rPr>
          <w:sz w:val="28"/>
          <w:szCs w:val="28"/>
        </w:rPr>
        <w:t> особи, з них:</w:t>
      </w:r>
    </w:p>
    <w:p w:rsidR="00277491" w:rsidRDefault="00277491" w:rsidP="00277491">
      <w:pPr>
        <w:widowControl w:val="0"/>
        <w:tabs>
          <w:tab w:val="left" w:pos="-4678"/>
          <w:tab w:val="left" w:pos="284"/>
        </w:tabs>
        <w:jc w:val="both"/>
        <w:rPr>
          <w:sz w:val="28"/>
          <w:szCs w:val="28"/>
        </w:rPr>
      </w:pPr>
      <w:r>
        <w:rPr>
          <w:sz w:val="28"/>
          <w:szCs w:val="28"/>
        </w:rPr>
        <w:t>- на малих підприємствах – 1166 осіб.</w:t>
      </w:r>
    </w:p>
    <w:p w:rsidR="00277491" w:rsidRDefault="00277491" w:rsidP="00277491">
      <w:pPr>
        <w:pStyle w:val="21"/>
        <w:spacing w:after="0" w:line="276" w:lineRule="auto"/>
        <w:jc w:val="both"/>
        <w:rPr>
          <w:sz w:val="28"/>
          <w:szCs w:val="28"/>
        </w:rPr>
      </w:pPr>
      <w:r w:rsidRPr="005016C8">
        <w:rPr>
          <w:sz w:val="28"/>
          <w:szCs w:val="28"/>
        </w:rPr>
        <w:t>-</w:t>
      </w:r>
      <w:r>
        <w:rPr>
          <w:sz w:val="28"/>
          <w:szCs w:val="28"/>
        </w:rPr>
        <w:t xml:space="preserve"> на середніх підприємствах – 1245 осіб.</w:t>
      </w:r>
    </w:p>
    <w:p w:rsidR="00277491" w:rsidRPr="0022196E" w:rsidRDefault="00277491" w:rsidP="00277491">
      <w:pPr>
        <w:pStyle w:val="21"/>
        <w:spacing w:after="0" w:line="276" w:lineRule="auto"/>
        <w:jc w:val="both"/>
        <w:rPr>
          <w:sz w:val="28"/>
          <w:szCs w:val="28"/>
        </w:rPr>
      </w:pPr>
      <w:r w:rsidRPr="0022196E">
        <w:rPr>
          <w:sz w:val="28"/>
          <w:szCs w:val="28"/>
        </w:rPr>
        <w:t xml:space="preserve"> </w:t>
      </w:r>
      <w:r w:rsidRPr="00DB43A4">
        <w:rPr>
          <w:sz w:val="28"/>
          <w:szCs w:val="28"/>
        </w:rPr>
        <w:t xml:space="preserve">За даними </w:t>
      </w:r>
      <w:proofErr w:type="spellStart"/>
      <w:r w:rsidRPr="00DB43A4">
        <w:rPr>
          <w:sz w:val="28"/>
          <w:szCs w:val="28"/>
        </w:rPr>
        <w:t>Старобільської</w:t>
      </w:r>
      <w:proofErr w:type="spellEnd"/>
      <w:r w:rsidRPr="00DB43A4">
        <w:rPr>
          <w:sz w:val="28"/>
          <w:szCs w:val="28"/>
        </w:rPr>
        <w:t xml:space="preserve"> ОДПІ сума податків, сплачених фізичними особами-підприємцями за 9 місяців 2019 року, складає 23 млн 798,3 тис. грн. У порівнянні з аналогічним періодом минулого року спостерігається збільшення на 2 млн 851,7 тис. </w:t>
      </w:r>
      <w:proofErr w:type="spellStart"/>
      <w:r w:rsidRPr="00DB43A4">
        <w:rPr>
          <w:sz w:val="28"/>
          <w:szCs w:val="28"/>
        </w:rPr>
        <w:t>грн</w:t>
      </w:r>
      <w:proofErr w:type="spellEnd"/>
      <w:r w:rsidRPr="00DB43A4">
        <w:rPr>
          <w:sz w:val="28"/>
          <w:szCs w:val="28"/>
        </w:rPr>
        <w:t xml:space="preserve">, або на 13,6%  (на 01.10.2018 року – 20 млн 946,6 тис. </w:t>
      </w:r>
      <w:proofErr w:type="spellStart"/>
      <w:r w:rsidRPr="00DB43A4">
        <w:rPr>
          <w:sz w:val="28"/>
          <w:szCs w:val="28"/>
        </w:rPr>
        <w:t>грн</w:t>
      </w:r>
      <w:proofErr w:type="spellEnd"/>
      <w:r w:rsidRPr="00DB43A4">
        <w:rPr>
          <w:sz w:val="28"/>
          <w:szCs w:val="28"/>
        </w:rPr>
        <w:t>).</w:t>
      </w:r>
    </w:p>
    <w:p w:rsidR="00277491" w:rsidRDefault="00277491" w:rsidP="00277491">
      <w:pPr>
        <w:pStyle w:val="21"/>
        <w:spacing w:after="0" w:line="276" w:lineRule="auto"/>
        <w:jc w:val="both"/>
        <w:rPr>
          <w:sz w:val="28"/>
          <w:szCs w:val="28"/>
        </w:rPr>
      </w:pPr>
      <w:r w:rsidRPr="008E497D">
        <w:rPr>
          <w:sz w:val="28"/>
          <w:szCs w:val="28"/>
        </w:rPr>
        <w:t>Мережа суб’єктів інфраструктури розвитку і підтримки малого та середнього підприємництва у Староб</w:t>
      </w:r>
      <w:r>
        <w:rPr>
          <w:sz w:val="28"/>
          <w:szCs w:val="28"/>
        </w:rPr>
        <w:t>ільському районі станом на 01.10.2019</w:t>
      </w:r>
      <w:r w:rsidRPr="008E497D">
        <w:rPr>
          <w:sz w:val="28"/>
          <w:szCs w:val="28"/>
        </w:rPr>
        <w:t xml:space="preserve"> року налічує 5 кредитних спілок, 3 відділення банківських установ, 1 бізнес-центр та 2 філії та </w:t>
      </w:r>
      <w:r w:rsidRPr="00A34CD3">
        <w:rPr>
          <w:sz w:val="28"/>
          <w:szCs w:val="28"/>
        </w:rPr>
        <w:t>1 відділ страхових компаній.</w:t>
      </w:r>
    </w:p>
    <w:p w:rsidR="00277491" w:rsidRPr="000D0252" w:rsidRDefault="00277491" w:rsidP="00277491">
      <w:pPr>
        <w:jc w:val="both"/>
        <w:rPr>
          <w:sz w:val="28"/>
          <w:szCs w:val="28"/>
        </w:rPr>
      </w:pPr>
      <w:r w:rsidRPr="00DB43A4">
        <w:rPr>
          <w:sz w:val="28"/>
          <w:szCs w:val="28"/>
        </w:rPr>
        <w:t>За оперативними даними протягом 9 місяців 2019 року банківськими установами надано кредитів суб’єктам малого та середнього підприємництва   на суму 8949,0 тис. грн.</w:t>
      </w:r>
    </w:p>
    <w:p w:rsidR="00277491" w:rsidRPr="0022196E" w:rsidRDefault="00277491" w:rsidP="00277491">
      <w:pPr>
        <w:pStyle w:val="21"/>
        <w:spacing w:after="0" w:line="276" w:lineRule="auto"/>
        <w:jc w:val="both"/>
        <w:rPr>
          <w:sz w:val="28"/>
          <w:szCs w:val="28"/>
        </w:rPr>
      </w:pPr>
    </w:p>
    <w:p w:rsidR="00277491" w:rsidRDefault="00277491" w:rsidP="00277491">
      <w:pPr>
        <w:numPr>
          <w:ilvl w:val="0"/>
          <w:numId w:val="2"/>
        </w:numPr>
        <w:tabs>
          <w:tab w:val="left" w:pos="709"/>
        </w:tabs>
        <w:spacing w:line="233" w:lineRule="auto"/>
        <w:jc w:val="center"/>
        <w:rPr>
          <w:b/>
          <w:sz w:val="28"/>
          <w:szCs w:val="28"/>
        </w:rPr>
      </w:pPr>
      <w:r w:rsidRPr="00DF4479">
        <w:rPr>
          <w:b/>
          <w:sz w:val="28"/>
          <w:szCs w:val="28"/>
        </w:rPr>
        <w:lastRenderedPageBreak/>
        <w:t>Створення сприятливого середовища для розвитку малого і середнього підприємництва.</w:t>
      </w:r>
    </w:p>
    <w:p w:rsidR="00277491" w:rsidRDefault="00277491" w:rsidP="00277491">
      <w:pPr>
        <w:tabs>
          <w:tab w:val="left" w:pos="709"/>
        </w:tabs>
        <w:spacing w:line="233" w:lineRule="auto"/>
        <w:jc w:val="center"/>
        <w:rPr>
          <w:b/>
          <w:sz w:val="28"/>
          <w:szCs w:val="28"/>
        </w:rPr>
      </w:pPr>
    </w:p>
    <w:p w:rsidR="00277491" w:rsidRDefault="00277491" w:rsidP="00277491">
      <w:pPr>
        <w:tabs>
          <w:tab w:val="left" w:pos="709"/>
        </w:tabs>
        <w:jc w:val="both"/>
        <w:rPr>
          <w:sz w:val="28"/>
          <w:szCs w:val="28"/>
        </w:rPr>
      </w:pPr>
      <w:r w:rsidRPr="00D83432">
        <w:rPr>
          <w:sz w:val="28"/>
          <w:szCs w:val="28"/>
        </w:rPr>
        <w:t xml:space="preserve">На поліпшення підприємницького середовища в районі, впровадження шляхів та механізмів вдосконалення та спрощення процедур отримання дозвільних документів спрямована робота центру надання адміністративних послуг. </w:t>
      </w:r>
    </w:p>
    <w:p w:rsidR="00277491" w:rsidRDefault="00277491" w:rsidP="00277491">
      <w:pPr>
        <w:tabs>
          <w:tab w:val="left" w:pos="709"/>
        </w:tabs>
        <w:jc w:val="both"/>
        <w:rPr>
          <w:sz w:val="28"/>
          <w:szCs w:val="28"/>
        </w:rPr>
      </w:pPr>
      <w:r>
        <w:rPr>
          <w:sz w:val="28"/>
          <w:szCs w:val="28"/>
        </w:rPr>
        <w:t>З 01.01.2019 року по 01.10</w:t>
      </w:r>
      <w:r w:rsidRPr="00D83432">
        <w:rPr>
          <w:sz w:val="28"/>
          <w:szCs w:val="28"/>
        </w:rPr>
        <w:t xml:space="preserve">.2019 року </w:t>
      </w:r>
      <w:r>
        <w:rPr>
          <w:sz w:val="28"/>
          <w:szCs w:val="28"/>
        </w:rPr>
        <w:t>центром надання адміністративних послуг</w:t>
      </w:r>
      <w:r w:rsidRPr="00D83432">
        <w:rPr>
          <w:sz w:val="28"/>
          <w:szCs w:val="28"/>
        </w:rPr>
        <w:t xml:space="preserve"> було проведено </w:t>
      </w:r>
      <w:r>
        <w:rPr>
          <w:sz w:val="28"/>
          <w:szCs w:val="28"/>
        </w:rPr>
        <w:t>14205</w:t>
      </w:r>
      <w:r w:rsidRPr="00D83432">
        <w:rPr>
          <w:sz w:val="28"/>
          <w:szCs w:val="28"/>
        </w:rPr>
        <w:t xml:space="preserve"> адміністративних послуг, з урахуванням послуг наданих Державним кадастровим реєстром.</w:t>
      </w:r>
    </w:p>
    <w:p w:rsidR="00277491" w:rsidRPr="00D83432" w:rsidRDefault="00277491" w:rsidP="00277491">
      <w:pPr>
        <w:tabs>
          <w:tab w:val="left" w:pos="709"/>
        </w:tabs>
        <w:jc w:val="both"/>
        <w:rPr>
          <w:sz w:val="28"/>
          <w:szCs w:val="28"/>
        </w:rPr>
      </w:pPr>
      <w:r w:rsidRPr="002F486B">
        <w:rPr>
          <w:sz w:val="28"/>
          <w:szCs w:val="28"/>
        </w:rPr>
        <w:t>На виконання відповідних розпоряджень КМУ затверджений перелік адміністра</w:t>
      </w:r>
      <w:r>
        <w:rPr>
          <w:sz w:val="28"/>
          <w:szCs w:val="28"/>
        </w:rPr>
        <w:t xml:space="preserve">тивних послуг, </w:t>
      </w:r>
      <w:r w:rsidRPr="002F486B">
        <w:rPr>
          <w:sz w:val="28"/>
          <w:szCs w:val="28"/>
        </w:rPr>
        <w:t>які надаються через ЦНАП.</w:t>
      </w:r>
      <w:r>
        <w:rPr>
          <w:sz w:val="28"/>
          <w:szCs w:val="28"/>
        </w:rPr>
        <w:t xml:space="preserve"> </w:t>
      </w:r>
      <w:r w:rsidRPr="002F486B">
        <w:rPr>
          <w:sz w:val="28"/>
          <w:szCs w:val="28"/>
        </w:rPr>
        <w:t xml:space="preserve">Загальна кількість адміністративних послуг, згідно переліку, </w:t>
      </w:r>
      <w:r w:rsidRPr="007E2CB3">
        <w:rPr>
          <w:sz w:val="28"/>
          <w:szCs w:val="28"/>
        </w:rPr>
        <w:t>складає – 106.</w:t>
      </w:r>
    </w:p>
    <w:p w:rsidR="00277491" w:rsidRDefault="00277491" w:rsidP="00277491">
      <w:pPr>
        <w:tabs>
          <w:tab w:val="left" w:pos="709"/>
        </w:tabs>
        <w:spacing w:line="233" w:lineRule="auto"/>
        <w:jc w:val="both"/>
        <w:rPr>
          <w:sz w:val="28"/>
          <w:szCs w:val="28"/>
        </w:rPr>
      </w:pPr>
      <w:r w:rsidRPr="00DE2EA6">
        <w:rPr>
          <w:sz w:val="28"/>
          <w:szCs w:val="28"/>
        </w:rPr>
        <w:t xml:space="preserve">В рамках проекту «Зміцнення громадської довіри» (UCBIII), що реалізується компанією </w:t>
      </w:r>
      <w:proofErr w:type="spellStart"/>
      <w:r w:rsidRPr="00DE2EA6">
        <w:rPr>
          <w:sz w:val="28"/>
          <w:szCs w:val="28"/>
        </w:rPr>
        <w:t>Кімонікс</w:t>
      </w:r>
      <w:proofErr w:type="spellEnd"/>
      <w:r w:rsidRPr="00DE2EA6">
        <w:rPr>
          <w:sz w:val="28"/>
          <w:szCs w:val="28"/>
        </w:rPr>
        <w:t xml:space="preserve"> Інтернешнл Інк., за підтримки USAID</w:t>
      </w:r>
      <w:r>
        <w:rPr>
          <w:sz w:val="28"/>
          <w:szCs w:val="28"/>
        </w:rPr>
        <w:t xml:space="preserve"> з</w:t>
      </w:r>
      <w:r w:rsidRPr="00DE2EA6">
        <w:rPr>
          <w:sz w:val="28"/>
          <w:szCs w:val="28"/>
        </w:rPr>
        <w:t xml:space="preserve"> Центром надання адміністративних послуг </w:t>
      </w:r>
      <w:proofErr w:type="spellStart"/>
      <w:r w:rsidRPr="00DE2EA6">
        <w:rPr>
          <w:sz w:val="28"/>
          <w:szCs w:val="28"/>
        </w:rPr>
        <w:t>Старобільської</w:t>
      </w:r>
      <w:proofErr w:type="spellEnd"/>
      <w:r w:rsidRPr="00DE2EA6">
        <w:rPr>
          <w:sz w:val="28"/>
          <w:szCs w:val="28"/>
        </w:rPr>
        <w:t xml:space="preserve"> адміністрації було підписано Меморандум про </w:t>
      </w:r>
      <w:proofErr w:type="spellStart"/>
      <w:r w:rsidRPr="00DE2EA6">
        <w:rPr>
          <w:sz w:val="28"/>
          <w:szCs w:val="28"/>
        </w:rPr>
        <w:t>взаємопорозуміння</w:t>
      </w:r>
      <w:proofErr w:type="spellEnd"/>
      <w:r w:rsidRPr="00DE2EA6">
        <w:rPr>
          <w:sz w:val="28"/>
          <w:szCs w:val="28"/>
        </w:rPr>
        <w:t xml:space="preserve"> щодо надання технічної допомоги. У рамках Проекту було придбано 2 комплекти обладнання (робочі станції) для оформлення документів, що дають право громадянину України на виїзд за кордон та містять безконтактний електронний носій (ІD – картка), придбано меблі, для оснащення двох робочих місць адміністраторів. Здійснено комплекс робіт з ремонту: встановлено нові вікна та </w:t>
      </w:r>
      <w:proofErr w:type="spellStart"/>
      <w:r w:rsidRPr="00DE2EA6">
        <w:rPr>
          <w:sz w:val="28"/>
          <w:szCs w:val="28"/>
        </w:rPr>
        <w:t>ролети</w:t>
      </w:r>
      <w:proofErr w:type="spellEnd"/>
      <w:r w:rsidRPr="00DE2EA6">
        <w:rPr>
          <w:sz w:val="28"/>
          <w:szCs w:val="28"/>
        </w:rPr>
        <w:t>, повністю замінена система опалювання. А також встановлено обладнання та підключено до каналу спеціального зв’язку. Проект завершено 9 квітня 2019 року. Також, існує проблема утримання каналу спеціального зв’язку, щомісячна плата якого складає 7 тис. грн., оскільки в державному бюджеті ці кошти не передбачені.</w:t>
      </w:r>
    </w:p>
    <w:p w:rsidR="00277491" w:rsidRDefault="00277491" w:rsidP="00277491">
      <w:pPr>
        <w:tabs>
          <w:tab w:val="left" w:pos="709"/>
        </w:tabs>
        <w:spacing w:line="233" w:lineRule="auto"/>
        <w:jc w:val="both"/>
        <w:rPr>
          <w:sz w:val="28"/>
          <w:szCs w:val="28"/>
        </w:rPr>
      </w:pPr>
      <w:r w:rsidRPr="00FC0598">
        <w:rPr>
          <w:sz w:val="28"/>
          <w:szCs w:val="28"/>
        </w:rPr>
        <w:t xml:space="preserve">В рамках Проекту USAID «Демократичне врядування у Східній Україні» (DGE) Центру надання адміністративних послуг </w:t>
      </w:r>
      <w:proofErr w:type="spellStart"/>
      <w:r w:rsidRPr="00FC0598">
        <w:rPr>
          <w:sz w:val="28"/>
          <w:szCs w:val="28"/>
        </w:rPr>
        <w:t>Старобільської</w:t>
      </w:r>
      <w:proofErr w:type="spellEnd"/>
      <w:r w:rsidRPr="00FC0598">
        <w:rPr>
          <w:sz w:val="28"/>
          <w:szCs w:val="28"/>
        </w:rPr>
        <w:t xml:space="preserve"> районної державної адміністрації було надано «Мобільний кейс» для надання необхідних послуг за місцем проживання. Мобільний кейс – обладнання, яке складається з комплекту сучасної портативної техніки: ноутбук, сканер, принтер, 3G USB модем для доступу до мережі Інтернет, </w:t>
      </w:r>
      <w:proofErr w:type="spellStart"/>
      <w:r w:rsidRPr="00FC0598">
        <w:rPr>
          <w:sz w:val="28"/>
          <w:szCs w:val="28"/>
        </w:rPr>
        <w:t>веб-камера</w:t>
      </w:r>
      <w:proofErr w:type="spellEnd"/>
      <w:r w:rsidRPr="00FC0598">
        <w:rPr>
          <w:sz w:val="28"/>
          <w:szCs w:val="28"/>
        </w:rPr>
        <w:t>, пристрій для зчитування інформації з паспортів з електронним безконтактним носієм (</w:t>
      </w:r>
      <w:proofErr w:type="spellStart"/>
      <w:r w:rsidRPr="00FC0598">
        <w:rPr>
          <w:sz w:val="28"/>
          <w:szCs w:val="28"/>
        </w:rPr>
        <w:t>ІD-карток</w:t>
      </w:r>
      <w:proofErr w:type="spellEnd"/>
      <w:r w:rsidRPr="00FC0598">
        <w:rPr>
          <w:sz w:val="28"/>
          <w:szCs w:val="28"/>
        </w:rPr>
        <w:t>). Такий кейс розрахований на 5-6 годин автономної роботи.</w:t>
      </w:r>
    </w:p>
    <w:p w:rsidR="00277491" w:rsidRPr="004C1CBE" w:rsidRDefault="00277491" w:rsidP="00277491">
      <w:pPr>
        <w:jc w:val="both"/>
        <w:outlineLvl w:val="0"/>
      </w:pPr>
      <w:r w:rsidRPr="00FC0598">
        <w:rPr>
          <w:sz w:val="28"/>
          <w:szCs w:val="28"/>
        </w:rPr>
        <w:t xml:space="preserve">З метою підтримки та залучення суб’єктів господарювання до формування державної політики у сфері підприємництва в районі створена та функціонує рада підприємців при </w:t>
      </w:r>
      <w:proofErr w:type="spellStart"/>
      <w:r w:rsidRPr="00FC0598">
        <w:rPr>
          <w:sz w:val="28"/>
          <w:szCs w:val="28"/>
        </w:rPr>
        <w:t>Старобільській</w:t>
      </w:r>
      <w:proofErr w:type="spellEnd"/>
      <w:r w:rsidRPr="00FC0598">
        <w:rPr>
          <w:sz w:val="28"/>
          <w:szCs w:val="28"/>
        </w:rPr>
        <w:t xml:space="preserve"> районній державній адміністрації, яка щоквартально проводить свої засідання. Спільно з представниками ради підприємців при </w:t>
      </w:r>
      <w:proofErr w:type="spellStart"/>
      <w:r w:rsidRPr="00FC0598">
        <w:rPr>
          <w:sz w:val="28"/>
          <w:szCs w:val="28"/>
        </w:rPr>
        <w:t>Старобільській</w:t>
      </w:r>
      <w:proofErr w:type="spellEnd"/>
      <w:r w:rsidRPr="00FC0598">
        <w:rPr>
          <w:sz w:val="28"/>
          <w:szCs w:val="28"/>
        </w:rPr>
        <w:t xml:space="preserve"> районній державній адміністрації  30 липня 2019 та 27 серпня 2019 року відбулися 2 засідання, де розглядалися такі питання: презентація Програми з відновлення фінансування інвестиційних проектів </w:t>
      </w:r>
      <w:proofErr w:type="spellStart"/>
      <w:r w:rsidRPr="00FC0598">
        <w:rPr>
          <w:sz w:val="28"/>
          <w:szCs w:val="28"/>
        </w:rPr>
        <w:t>мікро</w:t>
      </w:r>
      <w:proofErr w:type="spellEnd"/>
      <w:r w:rsidRPr="00FC0598">
        <w:rPr>
          <w:sz w:val="28"/>
          <w:szCs w:val="28"/>
        </w:rPr>
        <w:t>, малих та середніх підприємств на Сході України, що реалізується Німецьким державним банком розвитку (</w:t>
      </w:r>
      <w:proofErr w:type="spellStart"/>
      <w:r w:rsidRPr="00FC0598">
        <w:rPr>
          <w:sz w:val="28"/>
          <w:szCs w:val="28"/>
        </w:rPr>
        <w:t>KfW</w:t>
      </w:r>
      <w:proofErr w:type="spellEnd"/>
      <w:r w:rsidRPr="00FC0598">
        <w:rPr>
          <w:sz w:val="28"/>
          <w:szCs w:val="28"/>
        </w:rPr>
        <w:t>); навчальна програма з розвитку навичок підприємництва; обговорення урочистих заходів з нагоди святкування Дня підприємця в районі</w:t>
      </w:r>
      <w:r>
        <w:t>;</w:t>
      </w:r>
      <w:r w:rsidRPr="00FC0598">
        <w:rPr>
          <w:sz w:val="28"/>
          <w:szCs w:val="28"/>
        </w:rPr>
        <w:t xml:space="preserve"> обговорення районних заходів з нагоди святкування Дня підприємця в районі, затверджених </w:t>
      </w:r>
      <w:proofErr w:type="spellStart"/>
      <w:r w:rsidRPr="00FC0598">
        <w:rPr>
          <w:sz w:val="28"/>
          <w:szCs w:val="28"/>
        </w:rPr>
        <w:t>в.о.голови</w:t>
      </w:r>
      <w:proofErr w:type="spellEnd"/>
      <w:r w:rsidRPr="00FC0598">
        <w:rPr>
          <w:sz w:val="28"/>
          <w:szCs w:val="28"/>
        </w:rPr>
        <w:t xml:space="preserve"> райдержадміністрації від </w:t>
      </w:r>
      <w:r w:rsidRPr="00FC0598">
        <w:rPr>
          <w:sz w:val="28"/>
          <w:szCs w:val="28"/>
        </w:rPr>
        <w:lastRenderedPageBreak/>
        <w:t>22.08.2019 року; про участь суб’єктів малого та середнього підприємництва у виставкових заходах «</w:t>
      </w:r>
      <w:proofErr w:type="spellStart"/>
      <w:r w:rsidRPr="00FC0598">
        <w:rPr>
          <w:sz w:val="28"/>
          <w:szCs w:val="28"/>
        </w:rPr>
        <w:t>Схід-Експо</w:t>
      </w:r>
      <w:proofErr w:type="spellEnd"/>
      <w:r w:rsidRPr="00FC0598">
        <w:rPr>
          <w:sz w:val="28"/>
          <w:szCs w:val="28"/>
        </w:rPr>
        <w:t xml:space="preserve"> 2019» у </w:t>
      </w:r>
      <w:proofErr w:type="spellStart"/>
      <w:r w:rsidRPr="00FC0598">
        <w:rPr>
          <w:sz w:val="28"/>
          <w:szCs w:val="28"/>
        </w:rPr>
        <w:t>м.Київ</w:t>
      </w:r>
      <w:proofErr w:type="spellEnd"/>
      <w:r w:rsidRPr="00FC0598">
        <w:rPr>
          <w:sz w:val="28"/>
          <w:szCs w:val="28"/>
        </w:rPr>
        <w:t>.</w:t>
      </w:r>
    </w:p>
    <w:p w:rsidR="00277491" w:rsidRPr="001F6468" w:rsidRDefault="00277491" w:rsidP="00277491">
      <w:pPr>
        <w:ind w:firstLine="720"/>
        <w:jc w:val="both"/>
        <w:outlineLvl w:val="0"/>
      </w:pPr>
    </w:p>
    <w:p w:rsidR="00277491" w:rsidRDefault="00277491" w:rsidP="00277491">
      <w:pPr>
        <w:tabs>
          <w:tab w:val="left" w:pos="709"/>
        </w:tabs>
        <w:spacing w:line="233" w:lineRule="auto"/>
        <w:jc w:val="both"/>
        <w:rPr>
          <w:sz w:val="28"/>
          <w:szCs w:val="28"/>
        </w:rPr>
      </w:pPr>
    </w:p>
    <w:p w:rsidR="00277491" w:rsidRPr="00580CE0" w:rsidRDefault="00277491" w:rsidP="00277491">
      <w:pPr>
        <w:tabs>
          <w:tab w:val="left" w:pos="709"/>
        </w:tabs>
        <w:spacing w:line="233" w:lineRule="auto"/>
        <w:jc w:val="both"/>
        <w:rPr>
          <w:sz w:val="28"/>
          <w:szCs w:val="28"/>
        </w:rPr>
      </w:pPr>
    </w:p>
    <w:p w:rsidR="00277491" w:rsidRDefault="00277491" w:rsidP="00277491">
      <w:pPr>
        <w:numPr>
          <w:ilvl w:val="0"/>
          <w:numId w:val="2"/>
        </w:numPr>
        <w:tabs>
          <w:tab w:val="left" w:pos="709"/>
        </w:tabs>
        <w:spacing w:line="233" w:lineRule="auto"/>
        <w:jc w:val="center"/>
        <w:rPr>
          <w:b/>
          <w:sz w:val="28"/>
          <w:szCs w:val="28"/>
        </w:rPr>
      </w:pPr>
      <w:r w:rsidRPr="00DF4479">
        <w:rPr>
          <w:b/>
          <w:sz w:val="28"/>
          <w:szCs w:val="28"/>
        </w:rPr>
        <w:t>Сприяння покращанню доступу суб’єктів малого та середнього підприємництва до фінансування та інвестиційна підтримка.</w:t>
      </w:r>
    </w:p>
    <w:p w:rsidR="00277491" w:rsidRDefault="00277491" w:rsidP="00277491">
      <w:pPr>
        <w:tabs>
          <w:tab w:val="left" w:pos="709"/>
        </w:tabs>
        <w:spacing w:line="233" w:lineRule="auto"/>
        <w:jc w:val="center"/>
        <w:rPr>
          <w:b/>
          <w:sz w:val="28"/>
          <w:szCs w:val="28"/>
        </w:rPr>
      </w:pPr>
    </w:p>
    <w:p w:rsidR="00277491" w:rsidRPr="00580CE0" w:rsidRDefault="00277491" w:rsidP="00277491">
      <w:pPr>
        <w:tabs>
          <w:tab w:val="left" w:pos="709"/>
        </w:tabs>
        <w:jc w:val="both"/>
        <w:rPr>
          <w:sz w:val="28"/>
          <w:szCs w:val="28"/>
        </w:rPr>
      </w:pPr>
      <w:proofErr w:type="spellStart"/>
      <w:r w:rsidRPr="00580CE0">
        <w:rPr>
          <w:sz w:val="28"/>
          <w:szCs w:val="28"/>
        </w:rPr>
        <w:t>Старобільська</w:t>
      </w:r>
      <w:proofErr w:type="spellEnd"/>
      <w:r w:rsidRPr="00580CE0">
        <w:rPr>
          <w:sz w:val="28"/>
          <w:szCs w:val="28"/>
        </w:rPr>
        <w:t xml:space="preserve"> райдержадміністрація постійно веде роботу по пошуку інвесторів щодо залучення міжнародної технічної допомоги для проектних бізнес-пропозицій об’єктів малого та середнього бізнесу району, які будуть сприяти стабілізації економіки та поступовому досягненню європейських стандартів життя.</w:t>
      </w:r>
      <w:r>
        <w:rPr>
          <w:sz w:val="28"/>
          <w:szCs w:val="28"/>
        </w:rPr>
        <w:t xml:space="preserve"> </w:t>
      </w:r>
      <w:r w:rsidRPr="00580CE0">
        <w:rPr>
          <w:sz w:val="28"/>
          <w:szCs w:val="28"/>
        </w:rPr>
        <w:t xml:space="preserve">На даний час розпочав роботу новий Проект «Економічна підтримка Східної України», що фінансується Агентством США з міжнародного розвитку (USAID) та впроваджується компанією DAI </w:t>
      </w:r>
      <w:proofErr w:type="spellStart"/>
      <w:r w:rsidRPr="00580CE0">
        <w:rPr>
          <w:sz w:val="28"/>
          <w:szCs w:val="28"/>
        </w:rPr>
        <w:t>Global</w:t>
      </w:r>
      <w:proofErr w:type="spellEnd"/>
      <w:r w:rsidRPr="00580CE0">
        <w:rPr>
          <w:sz w:val="28"/>
          <w:szCs w:val="28"/>
        </w:rPr>
        <w:t xml:space="preserve"> LLC (DAI). </w:t>
      </w:r>
    </w:p>
    <w:p w:rsidR="00277491" w:rsidRDefault="00277491" w:rsidP="00277491">
      <w:pPr>
        <w:tabs>
          <w:tab w:val="left" w:pos="709"/>
        </w:tabs>
        <w:spacing w:line="233" w:lineRule="auto"/>
        <w:jc w:val="both"/>
        <w:rPr>
          <w:sz w:val="28"/>
          <w:szCs w:val="28"/>
        </w:rPr>
      </w:pPr>
      <w:r w:rsidRPr="00580CE0">
        <w:rPr>
          <w:sz w:val="28"/>
          <w:szCs w:val="28"/>
        </w:rPr>
        <w:t xml:space="preserve">Одним з першочергових напрямків роботи Проекту є забезпечення реконструкції об'єктів інфраструктури в регіоні, що мають вплив на економічний розвиток. Від суб’єктів господарювання </w:t>
      </w:r>
      <w:proofErr w:type="spellStart"/>
      <w:r w:rsidRPr="00580CE0">
        <w:rPr>
          <w:sz w:val="28"/>
          <w:szCs w:val="28"/>
        </w:rPr>
        <w:t>Старобільського</w:t>
      </w:r>
      <w:proofErr w:type="spellEnd"/>
      <w:r w:rsidRPr="00580CE0">
        <w:rPr>
          <w:sz w:val="28"/>
          <w:szCs w:val="28"/>
        </w:rPr>
        <w:t xml:space="preserve"> району (ТОВ «ЕНБІС ГРУП», ТОВ «</w:t>
      </w:r>
      <w:proofErr w:type="spellStart"/>
      <w:r w:rsidRPr="00580CE0">
        <w:rPr>
          <w:sz w:val="28"/>
          <w:szCs w:val="28"/>
        </w:rPr>
        <w:t>Геліант</w:t>
      </w:r>
      <w:proofErr w:type="spellEnd"/>
      <w:r w:rsidRPr="00580CE0">
        <w:rPr>
          <w:sz w:val="28"/>
          <w:szCs w:val="28"/>
        </w:rPr>
        <w:t xml:space="preserve"> ХХІ», ВК «Нова Техніка») в лютому 2019 року надані три проекти – інвестиційні пропозиції малого та середнього бізнесу, що потребують відновлення для сприяння розвитку бізнесу.</w:t>
      </w:r>
    </w:p>
    <w:p w:rsidR="00277491" w:rsidRDefault="00277491" w:rsidP="00277491">
      <w:pPr>
        <w:pStyle w:val="a9"/>
        <w:shd w:val="clear" w:color="auto" w:fill="FFFFFF"/>
        <w:spacing w:before="0" w:beforeAutospacing="0" w:after="0" w:afterAutospacing="0"/>
        <w:ind w:firstLine="709"/>
        <w:jc w:val="both"/>
        <w:rPr>
          <w:color w:val="1D2129"/>
          <w:sz w:val="28"/>
          <w:szCs w:val="28"/>
          <w:shd w:val="clear" w:color="auto" w:fill="FFFFFF"/>
          <w:lang w:val="uk-UA"/>
        </w:rPr>
      </w:pPr>
      <w:r w:rsidRPr="00396271">
        <w:rPr>
          <w:color w:val="1D2129"/>
          <w:sz w:val="28"/>
          <w:szCs w:val="28"/>
          <w:shd w:val="clear" w:color="auto" w:fill="FFFFFF"/>
          <w:lang w:val="uk-UA"/>
        </w:rPr>
        <w:t>26 березня 2019 року</w:t>
      </w:r>
      <w:r>
        <w:rPr>
          <w:color w:val="1D2129"/>
          <w:sz w:val="28"/>
          <w:szCs w:val="28"/>
          <w:shd w:val="clear" w:color="auto" w:fill="FFFFFF"/>
          <w:lang w:val="uk-UA"/>
        </w:rPr>
        <w:t xml:space="preserve"> в приміщені </w:t>
      </w:r>
      <w:proofErr w:type="spellStart"/>
      <w:r>
        <w:rPr>
          <w:color w:val="1D2129"/>
          <w:sz w:val="28"/>
          <w:szCs w:val="28"/>
          <w:shd w:val="clear" w:color="auto" w:fill="FFFFFF"/>
          <w:lang w:val="uk-UA"/>
        </w:rPr>
        <w:t>Старобільської</w:t>
      </w:r>
      <w:proofErr w:type="spellEnd"/>
      <w:r>
        <w:rPr>
          <w:color w:val="1D2129"/>
          <w:sz w:val="28"/>
          <w:szCs w:val="28"/>
          <w:shd w:val="clear" w:color="auto" w:fill="FFFFFF"/>
          <w:lang w:val="uk-UA"/>
        </w:rPr>
        <w:t xml:space="preserve"> міської ради</w:t>
      </w:r>
      <w:r>
        <w:rPr>
          <w:color w:val="1D2129"/>
          <w:sz w:val="28"/>
          <w:szCs w:val="28"/>
          <w:shd w:val="clear" w:color="auto" w:fill="FFFFFF"/>
        </w:rPr>
        <w:t> </w:t>
      </w:r>
      <w:r>
        <w:rPr>
          <w:color w:val="1D2129"/>
          <w:sz w:val="28"/>
          <w:szCs w:val="28"/>
          <w:lang w:val="uk-UA"/>
        </w:rPr>
        <w:br/>
      </w:r>
      <w:r>
        <w:rPr>
          <w:color w:val="1D2129"/>
          <w:sz w:val="28"/>
          <w:szCs w:val="28"/>
          <w:shd w:val="clear" w:color="auto" w:fill="FFFFFF"/>
          <w:lang w:val="uk-UA"/>
        </w:rPr>
        <w:t xml:space="preserve">відбулась зустріч представників </w:t>
      </w:r>
      <w:proofErr w:type="spellStart"/>
      <w:r>
        <w:rPr>
          <w:color w:val="1D2129"/>
          <w:sz w:val="28"/>
          <w:szCs w:val="28"/>
          <w:shd w:val="clear" w:color="auto" w:fill="FFFFFF"/>
          <w:lang w:val="uk-UA"/>
        </w:rPr>
        <w:t>Старобільської</w:t>
      </w:r>
      <w:proofErr w:type="spellEnd"/>
      <w:r>
        <w:rPr>
          <w:color w:val="1D2129"/>
          <w:sz w:val="28"/>
          <w:szCs w:val="28"/>
          <w:shd w:val="clear" w:color="auto" w:fill="FFFFFF"/>
          <w:lang w:val="uk-UA"/>
        </w:rPr>
        <w:t xml:space="preserve"> міської ради, </w:t>
      </w:r>
      <w:proofErr w:type="spellStart"/>
      <w:r>
        <w:rPr>
          <w:color w:val="1D2129"/>
          <w:sz w:val="28"/>
          <w:szCs w:val="28"/>
          <w:shd w:val="clear" w:color="auto" w:fill="FFFFFF"/>
          <w:lang w:val="uk-UA"/>
        </w:rPr>
        <w:t>Старобільської</w:t>
      </w:r>
      <w:proofErr w:type="spellEnd"/>
      <w:r>
        <w:rPr>
          <w:color w:val="1D2129"/>
          <w:sz w:val="28"/>
          <w:szCs w:val="28"/>
          <w:shd w:val="clear" w:color="auto" w:fill="FFFFFF"/>
          <w:lang w:val="uk-UA"/>
        </w:rPr>
        <w:t xml:space="preserve"> районної державної адміністрації, громадських організацій та підприємців міста з представниками Проекту </w:t>
      </w:r>
      <w:r>
        <w:rPr>
          <w:color w:val="1D2129"/>
          <w:sz w:val="28"/>
          <w:szCs w:val="28"/>
          <w:shd w:val="clear" w:color="auto" w:fill="FFFFFF"/>
        </w:rPr>
        <w:t>USAID</w:t>
      </w:r>
      <w:r>
        <w:rPr>
          <w:color w:val="1D2129"/>
          <w:sz w:val="28"/>
          <w:szCs w:val="28"/>
          <w:shd w:val="clear" w:color="auto" w:fill="FFFFFF"/>
          <w:lang w:val="uk-UA"/>
        </w:rPr>
        <w:t xml:space="preserve"> «Економічна підтримка Східної України».</w:t>
      </w:r>
    </w:p>
    <w:p w:rsidR="00277491" w:rsidRDefault="00277491" w:rsidP="00277491">
      <w:pPr>
        <w:pStyle w:val="a9"/>
        <w:shd w:val="clear" w:color="auto" w:fill="FFFFFF"/>
        <w:spacing w:before="0" w:beforeAutospacing="0" w:after="0" w:afterAutospacing="0"/>
        <w:jc w:val="both"/>
        <w:rPr>
          <w:color w:val="1D2129"/>
          <w:sz w:val="28"/>
          <w:szCs w:val="28"/>
          <w:shd w:val="clear" w:color="auto" w:fill="FFFFFF"/>
          <w:lang w:val="uk-UA"/>
        </w:rPr>
      </w:pPr>
      <w:r>
        <w:rPr>
          <w:color w:val="1D2129"/>
          <w:sz w:val="28"/>
          <w:szCs w:val="28"/>
          <w:shd w:val="clear" w:color="auto" w:fill="FFFFFF"/>
          <w:lang w:val="uk-UA"/>
        </w:rPr>
        <w:t xml:space="preserve">Програма грантів Проекту </w:t>
      </w:r>
      <w:r>
        <w:rPr>
          <w:color w:val="1D2129"/>
          <w:sz w:val="28"/>
          <w:szCs w:val="28"/>
          <w:shd w:val="clear" w:color="auto" w:fill="FFFFFF"/>
        </w:rPr>
        <w:t>USAID</w:t>
      </w:r>
      <w:r>
        <w:rPr>
          <w:color w:val="1D2129"/>
          <w:sz w:val="28"/>
          <w:szCs w:val="28"/>
          <w:shd w:val="clear" w:color="auto" w:fill="FFFFFF"/>
          <w:lang w:val="uk-UA"/>
        </w:rPr>
        <w:t xml:space="preserve"> надасть можливість громадянам на Сході України отримати необхідні знання для відкриття своєї справи (бізнесу), а підприємствам – покращити свою діяльність, вийти на нові ринки і розвивати свій потенціал.</w:t>
      </w:r>
    </w:p>
    <w:p w:rsidR="00277491" w:rsidRDefault="00277491" w:rsidP="00277491">
      <w:pPr>
        <w:pStyle w:val="a9"/>
        <w:shd w:val="clear" w:color="auto" w:fill="FFFFFF"/>
        <w:spacing w:before="0" w:beforeAutospacing="0" w:after="0" w:afterAutospacing="0"/>
        <w:jc w:val="both"/>
        <w:rPr>
          <w:color w:val="1D2129"/>
          <w:sz w:val="28"/>
          <w:szCs w:val="28"/>
          <w:shd w:val="clear" w:color="auto" w:fill="FFFFFF"/>
          <w:lang w:val="uk-UA"/>
        </w:rPr>
      </w:pPr>
      <w:r>
        <w:rPr>
          <w:color w:val="1D2129"/>
          <w:sz w:val="28"/>
          <w:szCs w:val="28"/>
          <w:shd w:val="clear" w:color="auto" w:fill="FFFFFF"/>
          <w:lang w:val="uk-UA"/>
        </w:rPr>
        <w:tab/>
      </w:r>
      <w:r w:rsidRPr="00754607">
        <w:rPr>
          <w:color w:val="1D2129"/>
          <w:sz w:val="28"/>
          <w:szCs w:val="28"/>
          <w:shd w:val="clear" w:color="auto" w:fill="FFFFFF"/>
          <w:lang w:val="uk-UA"/>
        </w:rPr>
        <w:t xml:space="preserve">15 травня 2019 року в малій залі </w:t>
      </w:r>
      <w:proofErr w:type="spellStart"/>
      <w:r w:rsidRPr="00754607">
        <w:rPr>
          <w:color w:val="1D2129"/>
          <w:sz w:val="28"/>
          <w:szCs w:val="28"/>
          <w:shd w:val="clear" w:color="auto" w:fill="FFFFFF"/>
          <w:lang w:val="uk-UA"/>
        </w:rPr>
        <w:t>Старобільської</w:t>
      </w:r>
      <w:proofErr w:type="spellEnd"/>
      <w:r w:rsidRPr="00754607">
        <w:rPr>
          <w:color w:val="1D2129"/>
          <w:sz w:val="28"/>
          <w:szCs w:val="28"/>
          <w:shd w:val="clear" w:color="auto" w:fill="FFFFFF"/>
          <w:lang w:val="uk-UA"/>
        </w:rPr>
        <w:t xml:space="preserve"> районної ради відбулося перше засідання Робочої групи.</w:t>
      </w:r>
      <w:r>
        <w:rPr>
          <w:color w:val="1D2129"/>
          <w:sz w:val="28"/>
          <w:szCs w:val="28"/>
          <w:shd w:val="clear" w:color="auto" w:fill="FFFFFF"/>
          <w:lang w:val="uk-UA"/>
        </w:rPr>
        <w:t xml:space="preserve"> </w:t>
      </w:r>
      <w:r w:rsidRPr="00754607">
        <w:rPr>
          <w:color w:val="1D2129"/>
          <w:sz w:val="28"/>
          <w:szCs w:val="28"/>
          <w:shd w:val="clear" w:color="auto" w:fill="FFFFFF"/>
          <w:lang w:val="uk-UA"/>
        </w:rPr>
        <w:t xml:space="preserve">В засіданні взяли участь лідери територіальної громади, представники влади, бізнесу, громадських організацій, Асоціації бізнесу, жіночої ради, керівники підприємств та організацій, голови сільських рад, що мають увійти в майбутню ОТГ. Представники проекту USAID розповіли про роль стратегічного в місцевому розвитку та процес роботи над стратегією, який планують завершити до кінця поточного року. Учасники обговорили фактори та критерії успішності стратегії, алгоритм роботи, способи діагностики, проведення опитування та збору інформації для вибору сценарію </w:t>
      </w:r>
      <w:r>
        <w:rPr>
          <w:color w:val="1D2129"/>
          <w:sz w:val="28"/>
          <w:szCs w:val="28"/>
          <w:shd w:val="clear" w:color="auto" w:fill="FFFFFF"/>
          <w:lang w:val="uk-UA"/>
        </w:rPr>
        <w:t xml:space="preserve">                            </w:t>
      </w:r>
      <w:r w:rsidRPr="00754607">
        <w:rPr>
          <w:color w:val="1D2129"/>
          <w:sz w:val="28"/>
          <w:szCs w:val="28"/>
          <w:shd w:val="clear" w:color="auto" w:fill="FFFFFF"/>
          <w:lang w:val="uk-UA"/>
        </w:rPr>
        <w:t xml:space="preserve">розвитку, стратегічних цілей та планів дій. </w:t>
      </w:r>
    </w:p>
    <w:p w:rsidR="00277491" w:rsidRDefault="00277491" w:rsidP="00277491">
      <w:pPr>
        <w:jc w:val="both"/>
        <w:rPr>
          <w:sz w:val="28"/>
          <w:szCs w:val="28"/>
        </w:rPr>
      </w:pPr>
      <w:r w:rsidRPr="00930C33">
        <w:rPr>
          <w:sz w:val="28"/>
          <w:szCs w:val="28"/>
        </w:rPr>
        <w:t xml:space="preserve">19 серпня 2019 року у Старобільському районному центрі зайнятості, відповідно до проекту Програми ООН із відновлення та розбудови миру, за фінансовою підтримкою Європейського Союзу, урядів Польщі та Японії відбувся 5 денний тренінг зі створення бізнес ідей, </w:t>
      </w:r>
      <w:proofErr w:type="spellStart"/>
      <w:r w:rsidRPr="00930C33">
        <w:rPr>
          <w:sz w:val="28"/>
          <w:szCs w:val="28"/>
        </w:rPr>
        <w:t>стартапів</w:t>
      </w:r>
      <w:proofErr w:type="spellEnd"/>
      <w:r w:rsidRPr="00930C33">
        <w:rPr>
          <w:sz w:val="28"/>
          <w:szCs w:val="28"/>
        </w:rPr>
        <w:t xml:space="preserve"> та бізнес планів. Метою даного проекту є допомога у започаткуванні, відновленні чи розширені підприємницької діяльності в подальшому з наданням грантів для учасників тренінгу.</w:t>
      </w:r>
    </w:p>
    <w:p w:rsidR="00277491" w:rsidRDefault="00277491" w:rsidP="00277491">
      <w:pPr>
        <w:pStyle w:val="a9"/>
        <w:shd w:val="clear" w:color="auto" w:fill="FFFFFF"/>
        <w:spacing w:before="0" w:beforeAutospacing="0" w:after="0" w:afterAutospacing="0"/>
        <w:jc w:val="both"/>
        <w:rPr>
          <w:color w:val="1D2129"/>
          <w:sz w:val="28"/>
          <w:szCs w:val="28"/>
          <w:shd w:val="clear" w:color="auto" w:fill="FFFFFF"/>
          <w:lang w:val="uk-UA"/>
        </w:rPr>
      </w:pPr>
      <w:r w:rsidRPr="00754607">
        <w:rPr>
          <w:color w:val="1D2129"/>
          <w:sz w:val="28"/>
          <w:szCs w:val="28"/>
          <w:shd w:val="clear" w:color="auto" w:fill="FFFFFF"/>
          <w:lang w:val="uk-UA"/>
        </w:rPr>
        <w:t xml:space="preserve">                                                                                                                                  </w:t>
      </w:r>
    </w:p>
    <w:p w:rsidR="00277491" w:rsidRPr="00D12202" w:rsidRDefault="00277491" w:rsidP="00277491">
      <w:pPr>
        <w:pStyle w:val="a9"/>
        <w:shd w:val="clear" w:color="auto" w:fill="FFFFFF"/>
        <w:spacing w:before="0" w:beforeAutospacing="0" w:after="0" w:afterAutospacing="0"/>
        <w:jc w:val="both"/>
        <w:rPr>
          <w:color w:val="1D2129"/>
          <w:sz w:val="28"/>
          <w:szCs w:val="28"/>
          <w:shd w:val="clear" w:color="auto" w:fill="FFFFFF"/>
          <w:lang w:val="uk-UA"/>
        </w:rPr>
      </w:pPr>
      <w:r>
        <w:rPr>
          <w:color w:val="1D2129"/>
          <w:sz w:val="28"/>
          <w:szCs w:val="28"/>
          <w:shd w:val="clear" w:color="auto" w:fill="FFFFFF"/>
          <w:lang w:val="uk-UA"/>
        </w:rPr>
        <w:lastRenderedPageBreak/>
        <w:t xml:space="preserve"> </w:t>
      </w:r>
      <w:r>
        <w:rPr>
          <w:color w:val="1D2129"/>
          <w:sz w:val="28"/>
          <w:szCs w:val="28"/>
          <w:shd w:val="clear" w:color="auto" w:fill="FFFFFF"/>
          <w:lang w:val="uk-UA"/>
        </w:rPr>
        <w:tab/>
      </w:r>
      <w:r w:rsidRPr="00D12202">
        <w:rPr>
          <w:color w:val="1D2129"/>
          <w:sz w:val="28"/>
          <w:szCs w:val="28"/>
          <w:shd w:val="clear" w:color="auto" w:fill="FFFFFF"/>
          <w:lang w:val="uk-UA"/>
        </w:rPr>
        <w:t xml:space="preserve">В рамках </w:t>
      </w:r>
      <w:proofErr w:type="spellStart"/>
      <w:r w:rsidRPr="00D12202">
        <w:rPr>
          <w:color w:val="1D2129"/>
          <w:sz w:val="28"/>
          <w:szCs w:val="28"/>
          <w:shd w:val="clear" w:color="auto" w:fill="FFFFFF"/>
          <w:lang w:val="uk-UA"/>
        </w:rPr>
        <w:t>проєкту</w:t>
      </w:r>
      <w:proofErr w:type="spellEnd"/>
      <w:r w:rsidRPr="00D12202">
        <w:rPr>
          <w:color w:val="1D2129"/>
          <w:sz w:val="28"/>
          <w:szCs w:val="28"/>
          <w:shd w:val="clear" w:color="auto" w:fill="FFFFFF"/>
          <w:lang w:val="uk-UA"/>
        </w:rPr>
        <w:t xml:space="preserve"> «Євросоюз для молоді: можливості працевлаштування та стабільність» за результатами I етапу реалізації </w:t>
      </w:r>
      <w:proofErr w:type="spellStart"/>
      <w:r w:rsidRPr="00D12202">
        <w:rPr>
          <w:color w:val="1D2129"/>
          <w:sz w:val="28"/>
          <w:szCs w:val="28"/>
          <w:shd w:val="clear" w:color="auto" w:fill="FFFFFF"/>
          <w:lang w:val="uk-UA"/>
        </w:rPr>
        <w:t>проєкту</w:t>
      </w:r>
      <w:proofErr w:type="spellEnd"/>
      <w:r w:rsidRPr="00D12202">
        <w:rPr>
          <w:color w:val="1D2129"/>
          <w:sz w:val="28"/>
          <w:szCs w:val="28"/>
          <w:shd w:val="clear" w:color="auto" w:fill="FFFFFF"/>
          <w:lang w:val="uk-UA"/>
        </w:rPr>
        <w:t xml:space="preserve"> 2 учасників з кращими бізнес-ідеями отримали гранти для створення та розвитку власного бізнесу на загальну суму 183,0 тис </w:t>
      </w:r>
      <w:proofErr w:type="spellStart"/>
      <w:r w:rsidRPr="00D12202">
        <w:rPr>
          <w:color w:val="1D2129"/>
          <w:sz w:val="28"/>
          <w:szCs w:val="28"/>
          <w:shd w:val="clear" w:color="auto" w:fill="FFFFFF"/>
          <w:lang w:val="uk-UA"/>
        </w:rPr>
        <w:t>грн</w:t>
      </w:r>
      <w:proofErr w:type="spellEnd"/>
      <w:r w:rsidRPr="00D12202">
        <w:rPr>
          <w:color w:val="1D2129"/>
          <w:sz w:val="28"/>
          <w:szCs w:val="28"/>
          <w:shd w:val="clear" w:color="auto" w:fill="FFFFFF"/>
          <w:lang w:val="uk-UA"/>
        </w:rPr>
        <w:t>, а саме:</w:t>
      </w:r>
    </w:p>
    <w:p w:rsidR="00277491" w:rsidRPr="00D12202" w:rsidRDefault="00277491" w:rsidP="00277491">
      <w:pPr>
        <w:pStyle w:val="a9"/>
        <w:shd w:val="clear" w:color="auto" w:fill="FFFFFF"/>
        <w:spacing w:before="0" w:beforeAutospacing="0" w:after="0" w:afterAutospacing="0"/>
        <w:ind w:firstLine="708"/>
        <w:jc w:val="both"/>
        <w:rPr>
          <w:color w:val="1D2129"/>
          <w:sz w:val="28"/>
          <w:szCs w:val="28"/>
          <w:shd w:val="clear" w:color="auto" w:fill="FFFFFF"/>
          <w:lang w:val="uk-UA"/>
        </w:rPr>
      </w:pPr>
      <w:r w:rsidRPr="00D12202">
        <w:rPr>
          <w:color w:val="1D2129"/>
          <w:sz w:val="28"/>
          <w:szCs w:val="28"/>
          <w:shd w:val="clear" w:color="auto" w:fill="FFFFFF"/>
          <w:lang w:val="uk-UA"/>
        </w:rPr>
        <w:t xml:space="preserve">- Створення кофейні з продажу </w:t>
      </w:r>
      <w:proofErr w:type="spellStart"/>
      <w:r w:rsidRPr="00D12202">
        <w:rPr>
          <w:color w:val="1D2129"/>
          <w:sz w:val="28"/>
          <w:szCs w:val="28"/>
          <w:shd w:val="clear" w:color="auto" w:fill="FFFFFF"/>
          <w:lang w:val="uk-UA"/>
        </w:rPr>
        <w:t>фаст-фуду</w:t>
      </w:r>
      <w:proofErr w:type="spellEnd"/>
      <w:r w:rsidRPr="00D12202">
        <w:rPr>
          <w:color w:val="1D2129"/>
          <w:sz w:val="28"/>
          <w:szCs w:val="28"/>
          <w:shd w:val="clear" w:color="auto" w:fill="FFFFFF"/>
          <w:lang w:val="uk-UA"/>
        </w:rPr>
        <w:t xml:space="preserve">, загальна вартість </w:t>
      </w:r>
      <w:proofErr w:type="spellStart"/>
      <w:r w:rsidRPr="00D12202">
        <w:rPr>
          <w:color w:val="1D2129"/>
          <w:sz w:val="28"/>
          <w:szCs w:val="28"/>
          <w:shd w:val="clear" w:color="auto" w:fill="FFFFFF"/>
          <w:lang w:val="uk-UA"/>
        </w:rPr>
        <w:t>проєкту</w:t>
      </w:r>
      <w:proofErr w:type="spellEnd"/>
      <w:r w:rsidRPr="00D12202">
        <w:rPr>
          <w:color w:val="1D2129"/>
          <w:sz w:val="28"/>
          <w:szCs w:val="28"/>
          <w:shd w:val="clear" w:color="auto" w:fill="FFFFFF"/>
          <w:lang w:val="uk-UA"/>
        </w:rPr>
        <w:t xml:space="preserve"> склала 115 тис грн.</w:t>
      </w:r>
    </w:p>
    <w:p w:rsidR="00277491" w:rsidRPr="00D12202" w:rsidRDefault="00277491" w:rsidP="00277491">
      <w:pPr>
        <w:pStyle w:val="a9"/>
        <w:shd w:val="clear" w:color="auto" w:fill="FFFFFF"/>
        <w:spacing w:before="0" w:beforeAutospacing="0" w:after="0" w:afterAutospacing="0"/>
        <w:ind w:firstLine="708"/>
        <w:jc w:val="both"/>
        <w:rPr>
          <w:color w:val="1D2129"/>
          <w:sz w:val="28"/>
          <w:szCs w:val="28"/>
          <w:shd w:val="clear" w:color="auto" w:fill="FFFFFF"/>
          <w:lang w:val="uk-UA"/>
        </w:rPr>
      </w:pPr>
      <w:r w:rsidRPr="00D12202">
        <w:rPr>
          <w:color w:val="1D2129"/>
          <w:sz w:val="28"/>
          <w:szCs w:val="28"/>
          <w:shd w:val="clear" w:color="auto" w:fill="FFFFFF"/>
          <w:lang w:val="uk-UA"/>
        </w:rPr>
        <w:t xml:space="preserve">- Створення ювелірної майстерні «Швидкий майстер», загальна вартість </w:t>
      </w:r>
      <w:proofErr w:type="spellStart"/>
      <w:r w:rsidRPr="00D12202">
        <w:rPr>
          <w:color w:val="1D2129"/>
          <w:sz w:val="28"/>
          <w:szCs w:val="28"/>
          <w:shd w:val="clear" w:color="auto" w:fill="FFFFFF"/>
          <w:lang w:val="uk-UA"/>
        </w:rPr>
        <w:t>проєкту</w:t>
      </w:r>
      <w:proofErr w:type="spellEnd"/>
      <w:r w:rsidRPr="00D12202">
        <w:rPr>
          <w:color w:val="1D2129"/>
          <w:sz w:val="28"/>
          <w:szCs w:val="28"/>
          <w:shd w:val="clear" w:color="auto" w:fill="FFFFFF"/>
          <w:lang w:val="uk-UA"/>
        </w:rPr>
        <w:t xml:space="preserve"> склала 68 тис грн.(ювелірна майстерня «Шустрий ювелір»,  </w:t>
      </w:r>
      <w:proofErr w:type="spellStart"/>
      <w:r w:rsidRPr="00D12202">
        <w:rPr>
          <w:color w:val="1D2129"/>
          <w:sz w:val="28"/>
          <w:szCs w:val="28"/>
          <w:shd w:val="clear" w:color="auto" w:fill="FFFFFF"/>
          <w:lang w:val="uk-UA"/>
        </w:rPr>
        <w:t>ФОП</w:t>
      </w:r>
      <w:proofErr w:type="spellEnd"/>
      <w:r w:rsidRPr="00D12202">
        <w:rPr>
          <w:color w:val="1D2129"/>
          <w:sz w:val="28"/>
          <w:szCs w:val="28"/>
          <w:shd w:val="clear" w:color="auto" w:fill="FFFFFF"/>
          <w:lang w:val="uk-UA"/>
        </w:rPr>
        <w:t xml:space="preserve"> </w:t>
      </w:r>
      <w:proofErr w:type="spellStart"/>
      <w:r w:rsidRPr="00D12202">
        <w:rPr>
          <w:color w:val="1D2129"/>
          <w:sz w:val="28"/>
          <w:szCs w:val="28"/>
          <w:shd w:val="clear" w:color="auto" w:fill="FFFFFF"/>
          <w:lang w:val="uk-UA"/>
        </w:rPr>
        <w:t>Ребрик</w:t>
      </w:r>
      <w:proofErr w:type="spellEnd"/>
      <w:r w:rsidRPr="00D12202">
        <w:rPr>
          <w:color w:val="1D2129"/>
          <w:sz w:val="28"/>
          <w:szCs w:val="28"/>
          <w:shd w:val="clear" w:color="auto" w:fill="FFFFFF"/>
          <w:lang w:val="uk-UA"/>
        </w:rPr>
        <w:t xml:space="preserve"> </w:t>
      </w:r>
      <w:proofErr w:type="spellStart"/>
      <w:r w:rsidRPr="00D12202">
        <w:rPr>
          <w:color w:val="1D2129"/>
          <w:sz w:val="28"/>
          <w:szCs w:val="28"/>
          <w:shd w:val="clear" w:color="auto" w:fill="FFFFFF"/>
          <w:lang w:val="uk-UA"/>
        </w:rPr>
        <w:t>Альона</w:t>
      </w:r>
      <w:proofErr w:type="spellEnd"/>
      <w:r w:rsidRPr="00D12202">
        <w:rPr>
          <w:color w:val="1D2129"/>
          <w:sz w:val="28"/>
          <w:szCs w:val="28"/>
          <w:shd w:val="clear" w:color="auto" w:fill="FFFFFF"/>
          <w:lang w:val="uk-UA"/>
        </w:rPr>
        <w:t xml:space="preserve"> Олександрівна)</w:t>
      </w:r>
      <w:r>
        <w:rPr>
          <w:color w:val="1D2129"/>
          <w:sz w:val="28"/>
          <w:szCs w:val="28"/>
          <w:shd w:val="clear" w:color="auto" w:fill="FFFFFF"/>
          <w:lang w:val="uk-UA"/>
        </w:rPr>
        <w:t>.</w:t>
      </w:r>
    </w:p>
    <w:p w:rsidR="00277491" w:rsidRDefault="00277491" w:rsidP="00277491">
      <w:pPr>
        <w:pStyle w:val="a9"/>
        <w:shd w:val="clear" w:color="auto" w:fill="FFFFFF"/>
        <w:spacing w:before="0" w:beforeAutospacing="0" w:after="0" w:afterAutospacing="0"/>
        <w:ind w:firstLine="708"/>
        <w:jc w:val="both"/>
        <w:rPr>
          <w:color w:val="1D2129"/>
          <w:sz w:val="28"/>
          <w:szCs w:val="28"/>
          <w:shd w:val="clear" w:color="auto" w:fill="FFFFFF"/>
          <w:lang w:val="uk-UA"/>
        </w:rPr>
      </w:pPr>
      <w:r w:rsidRPr="00D12202">
        <w:rPr>
          <w:color w:val="1D2129"/>
          <w:sz w:val="28"/>
          <w:szCs w:val="28"/>
          <w:shd w:val="clear" w:color="auto" w:fill="FFFFFF"/>
          <w:lang w:val="uk-UA"/>
        </w:rPr>
        <w:t xml:space="preserve">В березні 2019 року було здійснено відбір до II етапу до </w:t>
      </w:r>
      <w:proofErr w:type="spellStart"/>
      <w:r w:rsidRPr="00D12202">
        <w:rPr>
          <w:color w:val="1D2129"/>
          <w:sz w:val="28"/>
          <w:szCs w:val="28"/>
          <w:shd w:val="clear" w:color="auto" w:fill="FFFFFF"/>
          <w:lang w:val="uk-UA"/>
        </w:rPr>
        <w:t>проєкту</w:t>
      </w:r>
      <w:proofErr w:type="spellEnd"/>
      <w:r w:rsidRPr="00D12202">
        <w:rPr>
          <w:color w:val="1D2129"/>
          <w:sz w:val="28"/>
          <w:szCs w:val="28"/>
          <w:shd w:val="clear" w:color="auto" w:fill="FFFFFF"/>
          <w:lang w:val="uk-UA"/>
        </w:rPr>
        <w:t xml:space="preserve">. В результаті відбору учасників було відібрано 24 учасника зі </w:t>
      </w:r>
      <w:proofErr w:type="spellStart"/>
      <w:r w:rsidRPr="00D12202">
        <w:rPr>
          <w:color w:val="1D2129"/>
          <w:sz w:val="28"/>
          <w:szCs w:val="28"/>
          <w:shd w:val="clear" w:color="auto" w:fill="FFFFFF"/>
          <w:lang w:val="uk-UA"/>
        </w:rPr>
        <w:t>Старобільського</w:t>
      </w:r>
      <w:proofErr w:type="spellEnd"/>
      <w:r w:rsidRPr="00D12202">
        <w:rPr>
          <w:color w:val="1D2129"/>
          <w:sz w:val="28"/>
          <w:szCs w:val="28"/>
          <w:shd w:val="clear" w:color="auto" w:fill="FFFFFF"/>
          <w:lang w:val="uk-UA"/>
        </w:rPr>
        <w:t xml:space="preserve"> району. Наразі учасники </w:t>
      </w:r>
      <w:proofErr w:type="spellStart"/>
      <w:r w:rsidRPr="00D12202">
        <w:rPr>
          <w:color w:val="1D2129"/>
          <w:sz w:val="28"/>
          <w:szCs w:val="28"/>
          <w:shd w:val="clear" w:color="auto" w:fill="FFFFFF"/>
          <w:lang w:val="uk-UA"/>
        </w:rPr>
        <w:t>проєкту</w:t>
      </w:r>
      <w:proofErr w:type="spellEnd"/>
      <w:r w:rsidRPr="00D12202">
        <w:rPr>
          <w:color w:val="1D2129"/>
          <w:sz w:val="28"/>
          <w:szCs w:val="28"/>
          <w:shd w:val="clear" w:color="auto" w:fill="FFFFFF"/>
          <w:lang w:val="uk-UA"/>
        </w:rPr>
        <w:t xml:space="preserve"> проходять курс «Навички трудового господарства», який проходить на базі офісу «</w:t>
      </w:r>
      <w:proofErr w:type="spellStart"/>
      <w:r w:rsidRPr="00D12202">
        <w:rPr>
          <w:color w:val="1D2129"/>
          <w:sz w:val="28"/>
          <w:szCs w:val="28"/>
          <w:shd w:val="clear" w:color="auto" w:fill="FFFFFF"/>
          <w:lang w:val="uk-UA"/>
        </w:rPr>
        <w:t>СОС</w:t>
      </w:r>
      <w:proofErr w:type="spellEnd"/>
      <w:r w:rsidRPr="00D12202">
        <w:rPr>
          <w:color w:val="1D2129"/>
          <w:sz w:val="28"/>
          <w:szCs w:val="28"/>
          <w:shd w:val="clear" w:color="auto" w:fill="FFFFFF"/>
          <w:lang w:val="uk-UA"/>
        </w:rPr>
        <w:t xml:space="preserve"> Дитячі містечка».</w:t>
      </w:r>
    </w:p>
    <w:p w:rsidR="00277491" w:rsidRPr="003A17A3" w:rsidRDefault="00277491" w:rsidP="00277491">
      <w:pPr>
        <w:pStyle w:val="a9"/>
        <w:shd w:val="clear" w:color="auto" w:fill="FFFFFF"/>
        <w:spacing w:before="0" w:beforeAutospacing="0" w:after="0" w:afterAutospacing="0"/>
        <w:ind w:firstLine="708"/>
        <w:jc w:val="both"/>
        <w:rPr>
          <w:sz w:val="28"/>
          <w:szCs w:val="28"/>
          <w:lang w:val="uk-UA"/>
        </w:rPr>
      </w:pPr>
      <w:r w:rsidRPr="00D12202">
        <w:rPr>
          <w:sz w:val="28"/>
          <w:szCs w:val="28"/>
          <w:lang w:val="uk-UA"/>
        </w:rPr>
        <w:t xml:space="preserve">З метою фінансово-кредитної підтримки суб’єктів підприємницької діяльності на території  району діє комплексна національна програма підтримки підприємців «Будуй своє», що розроблена АТ «Ощадбанк». </w:t>
      </w:r>
      <w:r w:rsidRPr="003A17A3">
        <w:rPr>
          <w:sz w:val="28"/>
          <w:szCs w:val="28"/>
          <w:lang w:val="uk-UA"/>
        </w:rPr>
        <w:t>Головною метою програми є створення робочих місць та підтримка підприємців на різних етапах життя бізнесу. Програма передбачає навчання, консультації від менторів, соціальних пропозицій від партнерів банку, сприяння у веденні своєї справи та кредитування малого бізнесу, та буде впроваджуватися в Старобільському районі, за умови наявності проектів суб’єктів малого і середнього підприємництва, що відповідають пріоритетним напрямкам розвитку району.</w:t>
      </w:r>
    </w:p>
    <w:p w:rsidR="00277491" w:rsidRPr="00A95D0E" w:rsidRDefault="00277491" w:rsidP="00277491">
      <w:pPr>
        <w:tabs>
          <w:tab w:val="left" w:pos="709"/>
        </w:tabs>
        <w:spacing w:line="233" w:lineRule="auto"/>
        <w:jc w:val="both"/>
        <w:rPr>
          <w:sz w:val="28"/>
          <w:szCs w:val="28"/>
        </w:rPr>
      </w:pPr>
      <w:r w:rsidRPr="00A95D0E">
        <w:rPr>
          <w:sz w:val="28"/>
          <w:szCs w:val="28"/>
        </w:rPr>
        <w:t xml:space="preserve">Продовжується робота з пошуку інвесторів щодо залучення міжнародної технічної допомоги для 8 </w:t>
      </w:r>
      <w:proofErr w:type="spellStart"/>
      <w:r w:rsidRPr="00A95D0E">
        <w:rPr>
          <w:sz w:val="28"/>
          <w:szCs w:val="28"/>
        </w:rPr>
        <w:t>проєктних</w:t>
      </w:r>
      <w:proofErr w:type="spellEnd"/>
      <w:r w:rsidRPr="00A95D0E">
        <w:rPr>
          <w:sz w:val="28"/>
          <w:szCs w:val="28"/>
        </w:rPr>
        <w:t xml:space="preserve"> бізнес-пропозицій, зокрема на електронному порталі </w:t>
      </w:r>
      <w:proofErr w:type="spellStart"/>
      <w:r w:rsidRPr="00A95D0E">
        <w:rPr>
          <w:sz w:val="28"/>
          <w:szCs w:val="28"/>
        </w:rPr>
        <w:t>iGov</w:t>
      </w:r>
      <w:proofErr w:type="spellEnd"/>
      <w:r w:rsidRPr="00A95D0E">
        <w:rPr>
          <w:sz w:val="28"/>
          <w:szCs w:val="28"/>
        </w:rPr>
        <w:t xml:space="preserve"> розміщені 4 інвестиційні </w:t>
      </w:r>
      <w:proofErr w:type="spellStart"/>
      <w:r w:rsidRPr="00A95D0E">
        <w:rPr>
          <w:sz w:val="28"/>
          <w:szCs w:val="28"/>
        </w:rPr>
        <w:t>проєкти</w:t>
      </w:r>
      <w:proofErr w:type="spellEnd"/>
      <w:r w:rsidRPr="00A95D0E">
        <w:rPr>
          <w:sz w:val="28"/>
          <w:szCs w:val="28"/>
        </w:rPr>
        <w:t xml:space="preserve"> та 1 земельну ділянку типу </w:t>
      </w:r>
      <w:proofErr w:type="spellStart"/>
      <w:r w:rsidRPr="00A95D0E">
        <w:rPr>
          <w:sz w:val="28"/>
          <w:szCs w:val="28"/>
        </w:rPr>
        <w:t>Greenfield</w:t>
      </w:r>
      <w:proofErr w:type="spellEnd"/>
      <w:r w:rsidRPr="00A95D0E">
        <w:rPr>
          <w:sz w:val="28"/>
          <w:szCs w:val="28"/>
        </w:rPr>
        <w:t>:</w:t>
      </w:r>
    </w:p>
    <w:p w:rsidR="00277491" w:rsidRPr="00A95D0E" w:rsidRDefault="00277491" w:rsidP="00277491">
      <w:pPr>
        <w:tabs>
          <w:tab w:val="left" w:pos="709"/>
        </w:tabs>
        <w:spacing w:line="233" w:lineRule="auto"/>
        <w:jc w:val="both"/>
        <w:rPr>
          <w:sz w:val="28"/>
          <w:szCs w:val="28"/>
        </w:rPr>
      </w:pPr>
      <w:r w:rsidRPr="00A95D0E">
        <w:rPr>
          <w:sz w:val="28"/>
          <w:szCs w:val="28"/>
        </w:rPr>
        <w:t xml:space="preserve">• Будівництво теплоелектростанції  потужністю 1 Мвт/г з використанням відновлювальних джерел енергії та твердих побутових відходів; </w:t>
      </w:r>
    </w:p>
    <w:p w:rsidR="00277491" w:rsidRPr="00A95D0E" w:rsidRDefault="00277491" w:rsidP="00277491">
      <w:pPr>
        <w:tabs>
          <w:tab w:val="left" w:pos="709"/>
        </w:tabs>
        <w:spacing w:line="233" w:lineRule="auto"/>
        <w:jc w:val="both"/>
        <w:rPr>
          <w:sz w:val="28"/>
          <w:szCs w:val="28"/>
        </w:rPr>
      </w:pPr>
      <w:r w:rsidRPr="00A95D0E">
        <w:rPr>
          <w:sz w:val="28"/>
          <w:szCs w:val="28"/>
        </w:rPr>
        <w:t>• Виробництво альтернативних видів палива, генерація електричної та теплової енергії, з використанням відновлювальних джерелах енергії у Луганській області;</w:t>
      </w:r>
    </w:p>
    <w:p w:rsidR="00277491" w:rsidRPr="00A95D0E" w:rsidRDefault="00277491" w:rsidP="00277491">
      <w:pPr>
        <w:tabs>
          <w:tab w:val="left" w:pos="709"/>
        </w:tabs>
        <w:spacing w:line="233" w:lineRule="auto"/>
        <w:jc w:val="both"/>
        <w:rPr>
          <w:sz w:val="28"/>
          <w:szCs w:val="28"/>
        </w:rPr>
      </w:pPr>
      <w:r w:rsidRPr="00A95D0E">
        <w:rPr>
          <w:sz w:val="28"/>
          <w:szCs w:val="28"/>
        </w:rPr>
        <w:t>• Будівництво комплексу зі зберігання та переробки насіння соняшнику;</w:t>
      </w:r>
    </w:p>
    <w:p w:rsidR="00277491" w:rsidRPr="00A95D0E" w:rsidRDefault="00277491" w:rsidP="00277491">
      <w:pPr>
        <w:tabs>
          <w:tab w:val="left" w:pos="709"/>
        </w:tabs>
        <w:spacing w:line="233" w:lineRule="auto"/>
        <w:jc w:val="both"/>
        <w:rPr>
          <w:sz w:val="28"/>
          <w:szCs w:val="28"/>
        </w:rPr>
      </w:pPr>
      <w:r w:rsidRPr="00A95D0E">
        <w:rPr>
          <w:sz w:val="28"/>
          <w:szCs w:val="28"/>
        </w:rPr>
        <w:t>• «</w:t>
      </w:r>
      <w:proofErr w:type="spellStart"/>
      <w:r w:rsidRPr="00A95D0E">
        <w:rPr>
          <w:sz w:val="28"/>
          <w:szCs w:val="28"/>
        </w:rPr>
        <w:t>Сорговий</w:t>
      </w:r>
      <w:proofErr w:type="spellEnd"/>
      <w:r w:rsidRPr="00A95D0E">
        <w:rPr>
          <w:sz w:val="28"/>
          <w:szCs w:val="28"/>
        </w:rPr>
        <w:t xml:space="preserve"> Мед» </w:t>
      </w:r>
      <w:proofErr w:type="spellStart"/>
      <w:r w:rsidRPr="00A95D0E">
        <w:rPr>
          <w:sz w:val="28"/>
          <w:szCs w:val="28"/>
        </w:rPr>
        <w:t>Біогазовий</w:t>
      </w:r>
      <w:proofErr w:type="spellEnd"/>
      <w:r w:rsidRPr="00A95D0E">
        <w:rPr>
          <w:sz w:val="28"/>
          <w:szCs w:val="28"/>
        </w:rPr>
        <w:t xml:space="preserve"> комплекс з переробки відходів сільськогосподарського виробництва;</w:t>
      </w:r>
    </w:p>
    <w:p w:rsidR="00277491" w:rsidRPr="00A95D0E" w:rsidRDefault="00277491" w:rsidP="00277491">
      <w:pPr>
        <w:tabs>
          <w:tab w:val="left" w:pos="709"/>
        </w:tabs>
        <w:spacing w:line="233" w:lineRule="auto"/>
        <w:jc w:val="both"/>
        <w:rPr>
          <w:sz w:val="28"/>
          <w:szCs w:val="28"/>
        </w:rPr>
      </w:pPr>
      <w:r w:rsidRPr="00A95D0E">
        <w:rPr>
          <w:sz w:val="28"/>
          <w:szCs w:val="28"/>
        </w:rPr>
        <w:t xml:space="preserve">• Земельна ділянка сільськогосподарського призначення (село </w:t>
      </w:r>
      <w:proofErr w:type="spellStart"/>
      <w:r w:rsidRPr="00A95D0E">
        <w:rPr>
          <w:sz w:val="28"/>
          <w:szCs w:val="28"/>
        </w:rPr>
        <w:t>Половинкино</w:t>
      </w:r>
      <w:proofErr w:type="spellEnd"/>
      <w:r w:rsidRPr="00A95D0E">
        <w:rPr>
          <w:sz w:val="28"/>
          <w:szCs w:val="28"/>
        </w:rPr>
        <w:t xml:space="preserve"> </w:t>
      </w:r>
      <w:proofErr w:type="spellStart"/>
      <w:r w:rsidRPr="00A95D0E">
        <w:rPr>
          <w:sz w:val="28"/>
          <w:szCs w:val="28"/>
        </w:rPr>
        <w:t>Старобільського</w:t>
      </w:r>
      <w:proofErr w:type="spellEnd"/>
      <w:r w:rsidRPr="00A95D0E">
        <w:rPr>
          <w:sz w:val="28"/>
          <w:szCs w:val="28"/>
        </w:rPr>
        <w:t xml:space="preserve"> району Луганської області).</w:t>
      </w:r>
    </w:p>
    <w:p w:rsidR="00277491" w:rsidRPr="00A95D0E" w:rsidRDefault="00277491" w:rsidP="00277491">
      <w:pPr>
        <w:tabs>
          <w:tab w:val="left" w:pos="709"/>
        </w:tabs>
        <w:spacing w:line="233" w:lineRule="auto"/>
        <w:jc w:val="both"/>
        <w:rPr>
          <w:sz w:val="28"/>
          <w:szCs w:val="28"/>
        </w:rPr>
      </w:pPr>
      <w:r w:rsidRPr="00A95D0E">
        <w:rPr>
          <w:sz w:val="28"/>
          <w:szCs w:val="28"/>
        </w:rPr>
        <w:t xml:space="preserve">З метою залучення міжнародної технічної допомоги для проектних бізнес-пропозицій об’єктів малого та середнього бізнесу району, які будуть сприяти стабілізації економіки та поступовому досягненню європейських стандартів  життя, </w:t>
      </w:r>
      <w:proofErr w:type="spellStart"/>
      <w:r w:rsidRPr="00A95D0E">
        <w:rPr>
          <w:sz w:val="28"/>
          <w:szCs w:val="28"/>
        </w:rPr>
        <w:t>Старобільською</w:t>
      </w:r>
      <w:proofErr w:type="spellEnd"/>
      <w:r w:rsidRPr="00A95D0E">
        <w:rPr>
          <w:sz w:val="28"/>
          <w:szCs w:val="28"/>
        </w:rPr>
        <w:t xml:space="preserve"> районною державною адміністрацією було подано 3 анкети інвестиційних пропозицій щодо участі в Проекті «Економічна підтримка Східної України», що фінансується Агентством США з міжнародного розвитку (USAID) та впроваджується компанією DAI </w:t>
      </w:r>
      <w:proofErr w:type="spellStart"/>
      <w:r w:rsidRPr="00A95D0E">
        <w:rPr>
          <w:sz w:val="28"/>
          <w:szCs w:val="28"/>
        </w:rPr>
        <w:t>Global</w:t>
      </w:r>
      <w:proofErr w:type="spellEnd"/>
      <w:r w:rsidRPr="00A95D0E">
        <w:rPr>
          <w:sz w:val="28"/>
          <w:szCs w:val="28"/>
        </w:rPr>
        <w:t xml:space="preserve"> LLC (DAI), а саме:</w:t>
      </w:r>
    </w:p>
    <w:p w:rsidR="00277491" w:rsidRPr="00A95D0E" w:rsidRDefault="00277491" w:rsidP="00277491">
      <w:pPr>
        <w:tabs>
          <w:tab w:val="left" w:pos="709"/>
        </w:tabs>
        <w:spacing w:line="233" w:lineRule="auto"/>
        <w:jc w:val="both"/>
        <w:rPr>
          <w:sz w:val="28"/>
          <w:szCs w:val="28"/>
        </w:rPr>
      </w:pPr>
      <w:r w:rsidRPr="00A95D0E">
        <w:rPr>
          <w:sz w:val="28"/>
          <w:szCs w:val="28"/>
        </w:rPr>
        <w:t>• «Будівництво теплоелектростанції потужністю 1 Мвт/г на біомасі»;</w:t>
      </w:r>
    </w:p>
    <w:p w:rsidR="00277491" w:rsidRPr="00A95D0E" w:rsidRDefault="00277491" w:rsidP="00277491">
      <w:pPr>
        <w:tabs>
          <w:tab w:val="left" w:pos="709"/>
        </w:tabs>
        <w:spacing w:line="233" w:lineRule="auto"/>
        <w:jc w:val="both"/>
        <w:rPr>
          <w:sz w:val="28"/>
          <w:szCs w:val="28"/>
        </w:rPr>
      </w:pPr>
      <w:r w:rsidRPr="00A95D0E">
        <w:rPr>
          <w:sz w:val="28"/>
          <w:szCs w:val="28"/>
        </w:rPr>
        <w:t>• «Комплекс зі зберігання та переробки насіння соняшнику».</w:t>
      </w:r>
    </w:p>
    <w:p w:rsidR="00277491" w:rsidRPr="00A95D0E" w:rsidRDefault="00277491" w:rsidP="00277491">
      <w:pPr>
        <w:tabs>
          <w:tab w:val="left" w:pos="709"/>
        </w:tabs>
        <w:spacing w:line="233" w:lineRule="auto"/>
        <w:jc w:val="both"/>
        <w:rPr>
          <w:sz w:val="28"/>
          <w:szCs w:val="28"/>
        </w:rPr>
      </w:pPr>
      <w:r w:rsidRPr="00A95D0E">
        <w:rPr>
          <w:sz w:val="28"/>
          <w:szCs w:val="28"/>
        </w:rPr>
        <w:t>• «</w:t>
      </w:r>
      <w:proofErr w:type="spellStart"/>
      <w:r w:rsidRPr="00A95D0E">
        <w:rPr>
          <w:sz w:val="28"/>
          <w:szCs w:val="28"/>
        </w:rPr>
        <w:t>Сорговий</w:t>
      </w:r>
      <w:proofErr w:type="spellEnd"/>
      <w:r w:rsidRPr="00A95D0E">
        <w:rPr>
          <w:sz w:val="28"/>
          <w:szCs w:val="28"/>
        </w:rPr>
        <w:t xml:space="preserve"> Мед» та </w:t>
      </w:r>
      <w:proofErr w:type="spellStart"/>
      <w:r w:rsidRPr="00A95D0E">
        <w:rPr>
          <w:sz w:val="28"/>
          <w:szCs w:val="28"/>
        </w:rPr>
        <w:t>біогазовий</w:t>
      </w:r>
      <w:proofErr w:type="spellEnd"/>
      <w:r w:rsidRPr="00A95D0E">
        <w:rPr>
          <w:sz w:val="28"/>
          <w:szCs w:val="28"/>
        </w:rPr>
        <w:t xml:space="preserve"> комплекс з переробки відходів </w:t>
      </w:r>
      <w:proofErr w:type="spellStart"/>
      <w:r w:rsidRPr="00A95D0E">
        <w:rPr>
          <w:sz w:val="28"/>
          <w:szCs w:val="28"/>
        </w:rPr>
        <w:t>сільхозвиробництва</w:t>
      </w:r>
      <w:proofErr w:type="spellEnd"/>
      <w:r w:rsidRPr="00A95D0E">
        <w:rPr>
          <w:sz w:val="28"/>
          <w:szCs w:val="28"/>
        </w:rPr>
        <w:t xml:space="preserve"> (навозу КРС, свиноферм, цукрового сорго, кукурудзи)».</w:t>
      </w:r>
    </w:p>
    <w:p w:rsidR="00277491" w:rsidRPr="00A95D0E" w:rsidRDefault="00277491" w:rsidP="00277491">
      <w:pPr>
        <w:tabs>
          <w:tab w:val="left" w:pos="709"/>
        </w:tabs>
        <w:spacing w:line="233" w:lineRule="auto"/>
        <w:jc w:val="both"/>
        <w:rPr>
          <w:sz w:val="28"/>
          <w:szCs w:val="28"/>
        </w:rPr>
      </w:pPr>
      <w:r>
        <w:rPr>
          <w:sz w:val="28"/>
          <w:szCs w:val="28"/>
        </w:rPr>
        <w:lastRenderedPageBreak/>
        <w:t>З</w:t>
      </w:r>
      <w:r w:rsidRPr="00A95D0E">
        <w:rPr>
          <w:sz w:val="28"/>
          <w:szCs w:val="28"/>
        </w:rPr>
        <w:t xml:space="preserve"> метою оновлення бази даних інвестиційних ресурсів Луганської області «</w:t>
      </w:r>
      <w:proofErr w:type="spellStart"/>
      <w:r w:rsidRPr="00A95D0E">
        <w:rPr>
          <w:sz w:val="28"/>
          <w:szCs w:val="28"/>
        </w:rPr>
        <w:t>Зручно.INVESTBASE</w:t>
      </w:r>
      <w:proofErr w:type="spellEnd"/>
      <w:r w:rsidRPr="00A95D0E">
        <w:rPr>
          <w:sz w:val="28"/>
          <w:szCs w:val="28"/>
        </w:rPr>
        <w:t xml:space="preserve">» до розділу «Комерційні пропозиції було подано 2 анкети інвестиційних </w:t>
      </w:r>
      <w:proofErr w:type="spellStart"/>
      <w:r w:rsidRPr="00A95D0E">
        <w:rPr>
          <w:sz w:val="28"/>
          <w:szCs w:val="28"/>
        </w:rPr>
        <w:t>проєктів</w:t>
      </w:r>
      <w:proofErr w:type="spellEnd"/>
      <w:r w:rsidRPr="00A95D0E">
        <w:rPr>
          <w:sz w:val="28"/>
          <w:szCs w:val="28"/>
        </w:rPr>
        <w:t xml:space="preserve"> та 3 анкети зем</w:t>
      </w:r>
      <w:r>
        <w:rPr>
          <w:sz w:val="28"/>
          <w:szCs w:val="28"/>
        </w:rPr>
        <w:t>ельних ділянок, які потребують</w:t>
      </w:r>
      <w:r w:rsidRPr="00A95D0E">
        <w:rPr>
          <w:sz w:val="28"/>
          <w:szCs w:val="28"/>
        </w:rPr>
        <w:t xml:space="preserve"> залучення міжнародної технічної допомоги, а саме: </w:t>
      </w:r>
    </w:p>
    <w:p w:rsidR="00277491" w:rsidRPr="00A95D0E" w:rsidRDefault="00277491" w:rsidP="00277491">
      <w:pPr>
        <w:tabs>
          <w:tab w:val="left" w:pos="709"/>
        </w:tabs>
        <w:spacing w:line="233" w:lineRule="auto"/>
        <w:jc w:val="both"/>
        <w:rPr>
          <w:sz w:val="28"/>
          <w:szCs w:val="28"/>
        </w:rPr>
      </w:pPr>
      <w:r w:rsidRPr="00A95D0E">
        <w:rPr>
          <w:sz w:val="28"/>
          <w:szCs w:val="28"/>
        </w:rPr>
        <w:t>«Будівництво теплоелектростанції потужністю 1 Мвт/г на біомасі»;</w:t>
      </w:r>
    </w:p>
    <w:p w:rsidR="00277491" w:rsidRPr="00A95D0E" w:rsidRDefault="00277491" w:rsidP="00277491">
      <w:pPr>
        <w:tabs>
          <w:tab w:val="left" w:pos="709"/>
        </w:tabs>
        <w:spacing w:line="233" w:lineRule="auto"/>
        <w:jc w:val="both"/>
        <w:rPr>
          <w:sz w:val="28"/>
          <w:szCs w:val="28"/>
        </w:rPr>
      </w:pPr>
      <w:r w:rsidRPr="00A95D0E">
        <w:rPr>
          <w:sz w:val="28"/>
          <w:szCs w:val="28"/>
        </w:rPr>
        <w:t>«Комплекс зі зберігання та переробки насіння соняшнику»;</w:t>
      </w:r>
    </w:p>
    <w:p w:rsidR="00277491" w:rsidRPr="00A95D0E" w:rsidRDefault="00277491" w:rsidP="00277491">
      <w:pPr>
        <w:tabs>
          <w:tab w:val="left" w:pos="709"/>
        </w:tabs>
        <w:spacing w:line="233" w:lineRule="auto"/>
        <w:jc w:val="both"/>
        <w:rPr>
          <w:sz w:val="28"/>
          <w:szCs w:val="28"/>
        </w:rPr>
      </w:pPr>
      <w:r w:rsidRPr="00A95D0E">
        <w:rPr>
          <w:sz w:val="28"/>
          <w:szCs w:val="28"/>
        </w:rPr>
        <w:t xml:space="preserve">Анкета земельної ділянки </w:t>
      </w:r>
      <w:proofErr w:type="spellStart"/>
      <w:r w:rsidRPr="00A95D0E">
        <w:rPr>
          <w:sz w:val="28"/>
          <w:szCs w:val="28"/>
        </w:rPr>
        <w:t>Веселівської</w:t>
      </w:r>
      <w:proofErr w:type="spellEnd"/>
      <w:r w:rsidRPr="00A95D0E">
        <w:rPr>
          <w:sz w:val="28"/>
          <w:szCs w:val="28"/>
        </w:rPr>
        <w:t xml:space="preserve"> ОТГ;</w:t>
      </w:r>
    </w:p>
    <w:p w:rsidR="00277491" w:rsidRPr="00A95D0E" w:rsidRDefault="00277491" w:rsidP="00277491">
      <w:pPr>
        <w:tabs>
          <w:tab w:val="left" w:pos="709"/>
        </w:tabs>
        <w:spacing w:line="233" w:lineRule="auto"/>
        <w:jc w:val="both"/>
        <w:rPr>
          <w:sz w:val="28"/>
          <w:szCs w:val="28"/>
        </w:rPr>
      </w:pPr>
      <w:r w:rsidRPr="00A95D0E">
        <w:rPr>
          <w:sz w:val="28"/>
          <w:szCs w:val="28"/>
        </w:rPr>
        <w:t xml:space="preserve">Анкета земельної ділянки </w:t>
      </w:r>
      <w:proofErr w:type="spellStart"/>
      <w:r w:rsidRPr="00A95D0E">
        <w:rPr>
          <w:sz w:val="28"/>
          <w:szCs w:val="28"/>
        </w:rPr>
        <w:t>Нижньопокровської</w:t>
      </w:r>
      <w:proofErr w:type="spellEnd"/>
      <w:r w:rsidRPr="00A95D0E">
        <w:rPr>
          <w:sz w:val="28"/>
          <w:szCs w:val="28"/>
        </w:rPr>
        <w:t xml:space="preserve"> сільської ради;</w:t>
      </w:r>
    </w:p>
    <w:p w:rsidR="00277491" w:rsidRDefault="00277491" w:rsidP="00277491">
      <w:pPr>
        <w:tabs>
          <w:tab w:val="left" w:pos="709"/>
        </w:tabs>
        <w:spacing w:line="233" w:lineRule="auto"/>
        <w:jc w:val="both"/>
        <w:rPr>
          <w:sz w:val="28"/>
          <w:szCs w:val="28"/>
        </w:rPr>
      </w:pPr>
      <w:r w:rsidRPr="00A95D0E">
        <w:rPr>
          <w:sz w:val="28"/>
          <w:szCs w:val="28"/>
        </w:rPr>
        <w:t xml:space="preserve">Анкета земельної ділянки </w:t>
      </w:r>
      <w:proofErr w:type="spellStart"/>
      <w:r w:rsidRPr="00A95D0E">
        <w:rPr>
          <w:sz w:val="28"/>
          <w:szCs w:val="28"/>
        </w:rPr>
        <w:t>Шульгинської</w:t>
      </w:r>
      <w:proofErr w:type="spellEnd"/>
      <w:r w:rsidRPr="00A95D0E">
        <w:rPr>
          <w:sz w:val="28"/>
          <w:szCs w:val="28"/>
        </w:rPr>
        <w:t xml:space="preserve"> ОТГ.</w:t>
      </w:r>
    </w:p>
    <w:p w:rsidR="00277491" w:rsidRDefault="00277491" w:rsidP="00277491">
      <w:pPr>
        <w:tabs>
          <w:tab w:val="left" w:pos="709"/>
        </w:tabs>
        <w:spacing w:line="233" w:lineRule="auto"/>
        <w:jc w:val="both"/>
        <w:rPr>
          <w:sz w:val="28"/>
          <w:szCs w:val="28"/>
        </w:rPr>
      </w:pPr>
      <w:r w:rsidRPr="00504EC7">
        <w:rPr>
          <w:sz w:val="28"/>
          <w:szCs w:val="28"/>
        </w:rPr>
        <w:t>Одним із критеріїв оцінки ефективності Програми є створення сприятливих умов для залучення населення до ведення підприємницької діяльності.</w:t>
      </w:r>
      <w:r w:rsidRPr="00806454">
        <w:t xml:space="preserve"> </w:t>
      </w:r>
      <w:proofErr w:type="spellStart"/>
      <w:r>
        <w:rPr>
          <w:sz w:val="28"/>
          <w:szCs w:val="28"/>
        </w:rPr>
        <w:t>Старобільським</w:t>
      </w:r>
      <w:proofErr w:type="spellEnd"/>
      <w:r>
        <w:rPr>
          <w:sz w:val="28"/>
          <w:szCs w:val="28"/>
        </w:rPr>
        <w:t xml:space="preserve"> районним центром зайнятості</w:t>
      </w:r>
      <w:r w:rsidRPr="0022196E">
        <w:rPr>
          <w:sz w:val="28"/>
          <w:szCs w:val="28"/>
        </w:rPr>
        <w:t xml:space="preserve"> </w:t>
      </w:r>
      <w:r>
        <w:rPr>
          <w:sz w:val="28"/>
          <w:szCs w:val="28"/>
        </w:rPr>
        <w:t xml:space="preserve">протягом 9 місяців </w:t>
      </w:r>
      <w:r w:rsidRPr="0022196E">
        <w:rPr>
          <w:sz w:val="28"/>
          <w:szCs w:val="28"/>
        </w:rPr>
        <w:t>201</w:t>
      </w:r>
      <w:r>
        <w:rPr>
          <w:sz w:val="28"/>
          <w:szCs w:val="28"/>
        </w:rPr>
        <w:t>9 року</w:t>
      </w:r>
      <w:r w:rsidRPr="0022196E">
        <w:rPr>
          <w:sz w:val="28"/>
          <w:szCs w:val="28"/>
        </w:rPr>
        <w:t xml:space="preserve"> </w:t>
      </w:r>
      <w:r>
        <w:rPr>
          <w:sz w:val="28"/>
          <w:szCs w:val="28"/>
        </w:rPr>
        <w:t>отримала</w:t>
      </w:r>
      <w:r w:rsidRPr="009F3901">
        <w:rPr>
          <w:sz w:val="28"/>
          <w:szCs w:val="28"/>
        </w:rPr>
        <w:t xml:space="preserve"> однораз</w:t>
      </w:r>
      <w:r w:rsidRPr="007A523D">
        <w:rPr>
          <w:sz w:val="28"/>
          <w:szCs w:val="28"/>
        </w:rPr>
        <w:t>ову виплату доп</w:t>
      </w:r>
      <w:r>
        <w:rPr>
          <w:sz w:val="28"/>
          <w:szCs w:val="28"/>
        </w:rPr>
        <w:t>омоги по безробіттю та розпочала</w:t>
      </w:r>
      <w:r w:rsidRPr="007A523D">
        <w:rPr>
          <w:sz w:val="28"/>
          <w:szCs w:val="28"/>
        </w:rPr>
        <w:t xml:space="preserve"> підприємницьку діяльність </w:t>
      </w:r>
      <w:r>
        <w:rPr>
          <w:sz w:val="28"/>
          <w:szCs w:val="28"/>
        </w:rPr>
        <w:t>1</w:t>
      </w:r>
      <w:r w:rsidRPr="007A523D">
        <w:rPr>
          <w:sz w:val="28"/>
          <w:szCs w:val="28"/>
        </w:rPr>
        <w:t xml:space="preserve"> особ</w:t>
      </w:r>
      <w:r>
        <w:rPr>
          <w:sz w:val="28"/>
          <w:szCs w:val="28"/>
        </w:rPr>
        <w:t>а</w:t>
      </w:r>
      <w:r w:rsidRPr="007A523D">
        <w:rPr>
          <w:sz w:val="28"/>
          <w:szCs w:val="28"/>
        </w:rPr>
        <w:t xml:space="preserve">, використано коштів на відкриття власної справи </w:t>
      </w:r>
      <w:r>
        <w:rPr>
          <w:sz w:val="28"/>
          <w:szCs w:val="28"/>
        </w:rPr>
        <w:t>58,6</w:t>
      </w:r>
      <w:r w:rsidRPr="007A523D">
        <w:rPr>
          <w:sz w:val="28"/>
          <w:szCs w:val="28"/>
        </w:rPr>
        <w:t xml:space="preserve"> тис. </w:t>
      </w:r>
      <w:proofErr w:type="spellStart"/>
      <w:r w:rsidRPr="007A523D">
        <w:rPr>
          <w:sz w:val="28"/>
          <w:szCs w:val="28"/>
        </w:rPr>
        <w:t>грн</w:t>
      </w:r>
      <w:proofErr w:type="spellEnd"/>
      <w:r w:rsidRPr="007A523D">
        <w:rPr>
          <w:sz w:val="28"/>
          <w:szCs w:val="28"/>
        </w:rPr>
        <w:t>, надано компенсацій фактичних витрат у розмірі єдиного соціального внеску</w:t>
      </w:r>
      <w:r>
        <w:rPr>
          <w:sz w:val="28"/>
          <w:szCs w:val="28"/>
        </w:rPr>
        <w:t xml:space="preserve"> 23</w:t>
      </w:r>
      <w:r w:rsidRPr="007A523D">
        <w:rPr>
          <w:sz w:val="28"/>
          <w:szCs w:val="28"/>
        </w:rPr>
        <w:t xml:space="preserve"> суб'єктам малого</w:t>
      </w:r>
      <w:r w:rsidRPr="0022196E">
        <w:rPr>
          <w:sz w:val="28"/>
          <w:szCs w:val="28"/>
        </w:rPr>
        <w:t xml:space="preserve"> підприємництва, які створюють нові робочі місця в </w:t>
      </w:r>
      <w:r w:rsidRPr="00B05AB5">
        <w:rPr>
          <w:sz w:val="28"/>
          <w:szCs w:val="28"/>
        </w:rPr>
        <w:t xml:space="preserve">сумі </w:t>
      </w:r>
      <w:r>
        <w:rPr>
          <w:sz w:val="28"/>
          <w:szCs w:val="28"/>
        </w:rPr>
        <w:t>461,3</w:t>
      </w:r>
      <w:r w:rsidRPr="00B05AB5">
        <w:rPr>
          <w:sz w:val="28"/>
          <w:szCs w:val="28"/>
        </w:rPr>
        <w:t xml:space="preserve"> тис. </w:t>
      </w:r>
      <w:proofErr w:type="spellStart"/>
      <w:r w:rsidRPr="00B05AB5">
        <w:rPr>
          <w:sz w:val="28"/>
          <w:szCs w:val="28"/>
        </w:rPr>
        <w:t>грн</w:t>
      </w:r>
      <w:proofErr w:type="spellEnd"/>
      <w:r w:rsidRPr="00B05AB5">
        <w:rPr>
          <w:sz w:val="28"/>
          <w:szCs w:val="28"/>
        </w:rPr>
        <w:t xml:space="preserve"> </w:t>
      </w:r>
      <w:r>
        <w:rPr>
          <w:sz w:val="28"/>
          <w:szCs w:val="28"/>
        </w:rPr>
        <w:t xml:space="preserve"> </w:t>
      </w:r>
      <w:r w:rsidRPr="00B05AB5">
        <w:rPr>
          <w:sz w:val="28"/>
          <w:szCs w:val="28"/>
        </w:rPr>
        <w:t>(</w:t>
      </w:r>
      <w:r w:rsidRPr="0022196E">
        <w:rPr>
          <w:sz w:val="28"/>
          <w:szCs w:val="28"/>
        </w:rPr>
        <w:t xml:space="preserve">надано </w:t>
      </w:r>
      <w:r w:rsidRPr="00B05AB5">
        <w:rPr>
          <w:sz w:val="28"/>
          <w:szCs w:val="28"/>
        </w:rPr>
        <w:t xml:space="preserve">компенсацій на створення </w:t>
      </w:r>
      <w:r>
        <w:rPr>
          <w:sz w:val="28"/>
          <w:szCs w:val="28"/>
        </w:rPr>
        <w:t>42</w:t>
      </w:r>
      <w:r w:rsidRPr="00B05AB5">
        <w:rPr>
          <w:sz w:val="28"/>
          <w:szCs w:val="28"/>
        </w:rPr>
        <w:t xml:space="preserve"> робочих місць).</w:t>
      </w:r>
    </w:p>
    <w:p w:rsidR="00277491" w:rsidRPr="00580CE0" w:rsidRDefault="00277491" w:rsidP="00277491">
      <w:pPr>
        <w:tabs>
          <w:tab w:val="left" w:pos="709"/>
        </w:tabs>
        <w:spacing w:line="233" w:lineRule="auto"/>
        <w:jc w:val="both"/>
        <w:rPr>
          <w:sz w:val="28"/>
          <w:szCs w:val="28"/>
        </w:rPr>
      </w:pPr>
    </w:p>
    <w:p w:rsidR="00277491" w:rsidRDefault="00277491" w:rsidP="00277491">
      <w:pPr>
        <w:numPr>
          <w:ilvl w:val="0"/>
          <w:numId w:val="2"/>
        </w:numPr>
        <w:tabs>
          <w:tab w:val="left" w:pos="709"/>
        </w:tabs>
        <w:spacing w:line="233" w:lineRule="auto"/>
        <w:jc w:val="center"/>
        <w:rPr>
          <w:b/>
          <w:sz w:val="28"/>
          <w:szCs w:val="28"/>
        </w:rPr>
      </w:pPr>
      <w:r w:rsidRPr="00DF4479">
        <w:rPr>
          <w:b/>
          <w:sz w:val="28"/>
          <w:szCs w:val="28"/>
        </w:rPr>
        <w:t>Інформаційно-консультаційне забезпечення та популяризація підприємництва.</w:t>
      </w:r>
    </w:p>
    <w:p w:rsidR="00277491" w:rsidRDefault="00277491" w:rsidP="00277491">
      <w:pPr>
        <w:tabs>
          <w:tab w:val="left" w:pos="709"/>
        </w:tabs>
        <w:spacing w:line="233" w:lineRule="auto"/>
        <w:ind w:left="1429" w:firstLine="0"/>
        <w:rPr>
          <w:b/>
          <w:sz w:val="28"/>
          <w:szCs w:val="28"/>
        </w:rPr>
      </w:pPr>
    </w:p>
    <w:p w:rsidR="00277491" w:rsidRDefault="00277491" w:rsidP="00277491">
      <w:pPr>
        <w:tabs>
          <w:tab w:val="left" w:pos="709"/>
        </w:tabs>
        <w:spacing w:line="233" w:lineRule="auto"/>
        <w:jc w:val="both"/>
        <w:rPr>
          <w:sz w:val="28"/>
          <w:szCs w:val="28"/>
        </w:rPr>
      </w:pPr>
      <w:r w:rsidRPr="00CC6EAC">
        <w:rPr>
          <w:sz w:val="28"/>
          <w:szCs w:val="28"/>
        </w:rPr>
        <w:t xml:space="preserve">З метою забезпечення широкого доступу підприємців до інформації про виробничі ресурси на </w:t>
      </w:r>
      <w:proofErr w:type="spellStart"/>
      <w:r w:rsidRPr="00CC6EAC">
        <w:rPr>
          <w:sz w:val="28"/>
          <w:szCs w:val="28"/>
        </w:rPr>
        <w:t>веб-сторінці</w:t>
      </w:r>
      <w:proofErr w:type="spellEnd"/>
      <w:r w:rsidRPr="00CC6EAC">
        <w:rPr>
          <w:sz w:val="28"/>
          <w:szCs w:val="28"/>
        </w:rPr>
        <w:t xml:space="preserve"> </w:t>
      </w:r>
      <w:proofErr w:type="spellStart"/>
      <w:r w:rsidRPr="00CC6EAC">
        <w:rPr>
          <w:sz w:val="28"/>
          <w:szCs w:val="28"/>
        </w:rPr>
        <w:t>Старобільської</w:t>
      </w:r>
      <w:proofErr w:type="spellEnd"/>
      <w:r w:rsidRPr="00CC6EAC">
        <w:rPr>
          <w:sz w:val="28"/>
          <w:szCs w:val="28"/>
        </w:rPr>
        <w:t xml:space="preserve"> райдержадміністрації оприлюднюється та постійно оновлюється реєстр незадіяних і вільних нежитлових приміщень, об’єктів на території </w:t>
      </w:r>
      <w:proofErr w:type="spellStart"/>
      <w:r w:rsidRPr="00CC6EAC">
        <w:rPr>
          <w:sz w:val="28"/>
          <w:szCs w:val="28"/>
        </w:rPr>
        <w:t>Старобільського</w:t>
      </w:r>
      <w:proofErr w:type="spellEnd"/>
      <w:r w:rsidRPr="00CC6EAC">
        <w:rPr>
          <w:sz w:val="28"/>
          <w:szCs w:val="28"/>
        </w:rPr>
        <w:t xml:space="preserve"> району. Щоквартально здійснюється інвентаризація вільних нежилих приміщень комунальної власності, які можуть бути передані у використання суб’єктам господар</w:t>
      </w:r>
      <w:r>
        <w:rPr>
          <w:sz w:val="28"/>
          <w:szCs w:val="28"/>
        </w:rPr>
        <w:t>ювання, їх площа станом на 01.10</w:t>
      </w:r>
      <w:r w:rsidRPr="00CC6EAC">
        <w:rPr>
          <w:sz w:val="28"/>
          <w:szCs w:val="28"/>
        </w:rPr>
        <w:t>.2019р. становить  3690,2  м2.  Загальна площа вільних нежитлових приміщень комунальної власності, переданих в оренду суб’єктам малого та середнього</w:t>
      </w:r>
      <w:r>
        <w:rPr>
          <w:sz w:val="28"/>
          <w:szCs w:val="28"/>
        </w:rPr>
        <w:t xml:space="preserve"> підприємництва, станом на 01.10</w:t>
      </w:r>
      <w:r w:rsidRPr="00CC6EAC">
        <w:rPr>
          <w:sz w:val="28"/>
          <w:szCs w:val="28"/>
        </w:rPr>
        <w:t xml:space="preserve">.2019р. становить 2857,86 м2. В розділі «Економіка» підрозділі «До уваги підприємців» розміщений реєстр вільних земельних ділянок комерційного призначення.     </w:t>
      </w:r>
    </w:p>
    <w:p w:rsidR="00277491" w:rsidRDefault="00277491" w:rsidP="00277491">
      <w:pPr>
        <w:tabs>
          <w:tab w:val="left" w:pos="709"/>
        </w:tabs>
        <w:spacing w:line="233" w:lineRule="auto"/>
        <w:jc w:val="both"/>
        <w:rPr>
          <w:sz w:val="28"/>
          <w:szCs w:val="28"/>
        </w:rPr>
      </w:pPr>
      <w:r w:rsidRPr="00377F9B">
        <w:rPr>
          <w:sz w:val="28"/>
          <w:szCs w:val="28"/>
        </w:rPr>
        <w:t xml:space="preserve">Для налагодження контакту з підприємцями та громадянами району в відділу економічного розвитку, інфраструктури та торгівлі </w:t>
      </w:r>
      <w:proofErr w:type="spellStart"/>
      <w:r w:rsidRPr="00377F9B">
        <w:rPr>
          <w:sz w:val="28"/>
          <w:szCs w:val="28"/>
        </w:rPr>
        <w:t>Старобільської</w:t>
      </w:r>
      <w:proofErr w:type="spellEnd"/>
      <w:r w:rsidRPr="00377F9B">
        <w:rPr>
          <w:sz w:val="28"/>
          <w:szCs w:val="28"/>
        </w:rPr>
        <w:t xml:space="preserve">  районної державної адміністрації працює телефонна «гаряча лінія», по якій підприємці чи громадяни мають змогу отримати консультації стосовно діючого законодавства та отримати допомогу у вирішенні проблемних питань. </w:t>
      </w:r>
      <w:r w:rsidRPr="00CC6EAC">
        <w:rPr>
          <w:sz w:val="28"/>
          <w:szCs w:val="28"/>
        </w:rPr>
        <w:t xml:space="preserve">За </w:t>
      </w:r>
      <w:r>
        <w:rPr>
          <w:sz w:val="28"/>
          <w:szCs w:val="28"/>
        </w:rPr>
        <w:t>9 місяців</w:t>
      </w:r>
      <w:r w:rsidRPr="00CC6EAC">
        <w:rPr>
          <w:sz w:val="28"/>
          <w:szCs w:val="28"/>
        </w:rPr>
        <w:t xml:space="preserve"> 2019</w:t>
      </w:r>
      <w:r>
        <w:rPr>
          <w:sz w:val="28"/>
          <w:szCs w:val="28"/>
        </w:rPr>
        <w:t xml:space="preserve"> року від підприємців надійшло 5 звернень</w:t>
      </w:r>
      <w:r w:rsidRPr="00CC6EAC">
        <w:rPr>
          <w:sz w:val="28"/>
          <w:szCs w:val="28"/>
        </w:rPr>
        <w:t>. Основні питання, які порушені у зверненнях: щодо порушень з прав споживачів, щодо перереєстрації підприємців із зони АТО, щодо транспортного обслуговування.</w:t>
      </w:r>
    </w:p>
    <w:p w:rsidR="00277491" w:rsidRPr="00504EC7" w:rsidRDefault="00277491" w:rsidP="00277491">
      <w:pPr>
        <w:tabs>
          <w:tab w:val="left" w:pos="709"/>
        </w:tabs>
        <w:spacing w:line="233" w:lineRule="auto"/>
        <w:jc w:val="both"/>
        <w:rPr>
          <w:sz w:val="28"/>
          <w:szCs w:val="28"/>
        </w:rPr>
      </w:pPr>
      <w:r w:rsidRPr="00504EC7">
        <w:rPr>
          <w:sz w:val="28"/>
          <w:szCs w:val="28"/>
        </w:rPr>
        <w:t xml:space="preserve">У Старобільському районному центрі зайнятості працює Консалтинговий центр підтримки підприємництва. Центр працює у напрямку підтримки малого бізнесу, де підприємці-початківці мають можливість отримати групові та індивідуальні консультації спеціалістів та фахівців державних установ, дізнатися про найновіші тенденції у сфері ведення бізнесу, перспективні міжнародні  </w:t>
      </w:r>
      <w:r w:rsidRPr="00504EC7">
        <w:rPr>
          <w:sz w:val="28"/>
          <w:szCs w:val="28"/>
        </w:rPr>
        <w:lastRenderedPageBreak/>
        <w:t xml:space="preserve">проекти та </w:t>
      </w:r>
      <w:proofErr w:type="spellStart"/>
      <w:r w:rsidRPr="00504EC7">
        <w:rPr>
          <w:sz w:val="28"/>
          <w:szCs w:val="28"/>
        </w:rPr>
        <w:t>старт-апи</w:t>
      </w:r>
      <w:proofErr w:type="spellEnd"/>
      <w:r w:rsidRPr="00504EC7">
        <w:rPr>
          <w:sz w:val="28"/>
          <w:szCs w:val="28"/>
        </w:rPr>
        <w:t>, до яких можна долучитися.</w:t>
      </w:r>
      <w:r w:rsidRPr="006C3ADA">
        <w:rPr>
          <w:rFonts w:eastAsia="Times New Roman"/>
          <w:sz w:val="24"/>
          <w:szCs w:val="24"/>
          <w:lang w:eastAsia="ru-RU"/>
        </w:rPr>
        <w:t xml:space="preserve"> </w:t>
      </w:r>
      <w:r w:rsidRPr="006C3ADA">
        <w:rPr>
          <w:sz w:val="28"/>
          <w:szCs w:val="28"/>
        </w:rPr>
        <w:t xml:space="preserve">Протягом </w:t>
      </w:r>
      <w:r>
        <w:rPr>
          <w:sz w:val="28"/>
          <w:szCs w:val="28"/>
        </w:rPr>
        <w:t>9 місяців 2019 року Консалтинговим центром</w:t>
      </w:r>
      <w:r w:rsidRPr="006C3ADA">
        <w:rPr>
          <w:sz w:val="28"/>
          <w:szCs w:val="28"/>
        </w:rPr>
        <w:t xml:space="preserve"> надано</w:t>
      </w:r>
      <w:r>
        <w:rPr>
          <w:sz w:val="28"/>
          <w:szCs w:val="28"/>
        </w:rPr>
        <w:t xml:space="preserve"> 205 консультацій роботодавцям.</w:t>
      </w:r>
    </w:p>
    <w:p w:rsidR="00277491" w:rsidRPr="002022F1" w:rsidRDefault="00277491" w:rsidP="00277491">
      <w:pPr>
        <w:tabs>
          <w:tab w:val="left" w:pos="709"/>
        </w:tabs>
        <w:spacing w:line="233" w:lineRule="auto"/>
        <w:jc w:val="both"/>
        <w:rPr>
          <w:sz w:val="28"/>
          <w:szCs w:val="28"/>
        </w:rPr>
      </w:pPr>
      <w:r w:rsidRPr="002022F1">
        <w:rPr>
          <w:sz w:val="28"/>
          <w:szCs w:val="28"/>
        </w:rPr>
        <w:t>30 серпня 2019 року в приміщенні районного Будинку культури ім. Т.Г. Шевченка відбулися урочисті заходи з нагоди відзначення Дня підприємця, який щороку  відзначається у першу неділю вересня. Це свято є визнанням важливості та великої ролі підприємництва в розвитку нашої держави. Здійснюючи свою діяльність, підприємці не тільки вносять значний внесок в поповнення районного бюджету, а й допомагають вирішувати багато актуальних проблем: створюють нові робочі місця, забезпечують населення необхідними товарами і послугами, беруть участь у благодійних акціях. В фойє районного Будинку культури була представлена підприємцями та майстрами народної творчості району рекламно-презентаційна продукція.</w:t>
      </w:r>
    </w:p>
    <w:p w:rsidR="00277491" w:rsidRPr="002022F1" w:rsidRDefault="00277491" w:rsidP="00277491">
      <w:pPr>
        <w:tabs>
          <w:tab w:val="left" w:pos="709"/>
        </w:tabs>
        <w:spacing w:line="233" w:lineRule="auto"/>
        <w:jc w:val="both"/>
        <w:rPr>
          <w:sz w:val="28"/>
          <w:szCs w:val="28"/>
        </w:rPr>
      </w:pPr>
      <w:r w:rsidRPr="002022F1">
        <w:rPr>
          <w:sz w:val="28"/>
          <w:szCs w:val="28"/>
        </w:rPr>
        <w:t xml:space="preserve">З вступним та привітальним словом до підприємств та мешканців району звернулася заступник голови </w:t>
      </w:r>
      <w:proofErr w:type="spellStart"/>
      <w:r w:rsidRPr="002022F1">
        <w:rPr>
          <w:sz w:val="28"/>
          <w:szCs w:val="28"/>
        </w:rPr>
        <w:t>Старобільської</w:t>
      </w:r>
      <w:proofErr w:type="spellEnd"/>
      <w:r w:rsidRPr="002022F1">
        <w:rPr>
          <w:sz w:val="28"/>
          <w:szCs w:val="28"/>
        </w:rPr>
        <w:t xml:space="preserve"> райдержадміністрації Григоренко Олена, яка підкреслила високу значимість роботи підприємства не тільки для забезпечення життєдіяльності </w:t>
      </w:r>
      <w:proofErr w:type="spellStart"/>
      <w:r w:rsidRPr="002022F1">
        <w:rPr>
          <w:sz w:val="28"/>
          <w:szCs w:val="28"/>
        </w:rPr>
        <w:t>Старобільського</w:t>
      </w:r>
      <w:proofErr w:type="spellEnd"/>
      <w:r w:rsidRPr="002022F1">
        <w:rPr>
          <w:sz w:val="28"/>
          <w:szCs w:val="28"/>
        </w:rPr>
        <w:t xml:space="preserve"> району, а й в цілому для держави, виразила щиру вдячність підприємцям за активну участь в соціально-економічному розвитку </w:t>
      </w:r>
      <w:proofErr w:type="spellStart"/>
      <w:r w:rsidRPr="002022F1">
        <w:rPr>
          <w:sz w:val="28"/>
          <w:szCs w:val="28"/>
        </w:rPr>
        <w:t>Старобільського</w:t>
      </w:r>
      <w:proofErr w:type="spellEnd"/>
      <w:r w:rsidRPr="002022F1">
        <w:rPr>
          <w:sz w:val="28"/>
          <w:szCs w:val="28"/>
        </w:rPr>
        <w:t xml:space="preserve"> району, та побажала успіхів у роботі та процвітання. Також підприємців привітали з професійним святом заступник голови районної ради </w:t>
      </w:r>
      <w:proofErr w:type="spellStart"/>
      <w:r w:rsidRPr="002022F1">
        <w:rPr>
          <w:sz w:val="28"/>
          <w:szCs w:val="28"/>
        </w:rPr>
        <w:t>Домарєв</w:t>
      </w:r>
      <w:proofErr w:type="spellEnd"/>
      <w:r w:rsidRPr="002022F1">
        <w:rPr>
          <w:sz w:val="28"/>
          <w:szCs w:val="28"/>
        </w:rPr>
        <w:t xml:space="preserve"> Сергій, секретар міської ради Барабаш Світлана та директор </w:t>
      </w:r>
      <w:proofErr w:type="spellStart"/>
      <w:r w:rsidRPr="002022F1">
        <w:rPr>
          <w:sz w:val="28"/>
          <w:szCs w:val="28"/>
        </w:rPr>
        <w:t>Старобільського</w:t>
      </w:r>
      <w:proofErr w:type="spellEnd"/>
      <w:r w:rsidRPr="002022F1">
        <w:rPr>
          <w:sz w:val="28"/>
          <w:szCs w:val="28"/>
        </w:rPr>
        <w:t xml:space="preserve"> районного центру зайнятості </w:t>
      </w:r>
      <w:proofErr w:type="spellStart"/>
      <w:r w:rsidRPr="002022F1">
        <w:rPr>
          <w:sz w:val="28"/>
          <w:szCs w:val="28"/>
        </w:rPr>
        <w:t>Сулейманов</w:t>
      </w:r>
      <w:proofErr w:type="spellEnd"/>
      <w:r w:rsidRPr="002022F1">
        <w:rPr>
          <w:sz w:val="28"/>
          <w:szCs w:val="28"/>
        </w:rPr>
        <w:t xml:space="preserve"> Володимир.</w:t>
      </w:r>
    </w:p>
    <w:p w:rsidR="00277491" w:rsidRPr="002022F1" w:rsidRDefault="00277491" w:rsidP="00277491">
      <w:pPr>
        <w:tabs>
          <w:tab w:val="left" w:pos="709"/>
        </w:tabs>
        <w:spacing w:line="233" w:lineRule="auto"/>
        <w:jc w:val="both"/>
        <w:rPr>
          <w:sz w:val="28"/>
          <w:szCs w:val="28"/>
        </w:rPr>
      </w:pPr>
      <w:r w:rsidRPr="002022F1">
        <w:rPr>
          <w:sz w:val="28"/>
          <w:szCs w:val="28"/>
        </w:rPr>
        <w:t xml:space="preserve">В ході проведення урочистостей кращих підприємців </w:t>
      </w:r>
      <w:proofErr w:type="spellStart"/>
      <w:r w:rsidRPr="002022F1">
        <w:rPr>
          <w:sz w:val="28"/>
          <w:szCs w:val="28"/>
        </w:rPr>
        <w:t>Старобільського</w:t>
      </w:r>
      <w:proofErr w:type="spellEnd"/>
      <w:r w:rsidRPr="002022F1">
        <w:rPr>
          <w:sz w:val="28"/>
          <w:szCs w:val="28"/>
        </w:rPr>
        <w:t xml:space="preserve"> району та міста </w:t>
      </w:r>
      <w:proofErr w:type="spellStart"/>
      <w:r w:rsidRPr="002022F1">
        <w:rPr>
          <w:sz w:val="28"/>
          <w:szCs w:val="28"/>
        </w:rPr>
        <w:t>Старобільськ</w:t>
      </w:r>
      <w:proofErr w:type="spellEnd"/>
      <w:r w:rsidRPr="002022F1">
        <w:rPr>
          <w:sz w:val="28"/>
          <w:szCs w:val="28"/>
        </w:rPr>
        <w:t xml:space="preserve"> за сумлінну працю, високий професіоналізм, вагомий особистий внесок  у розвиток підприємництва нагородили почесними грамотами та подяками районної державної адміністрації, районної та міської ради, та районного центру зайнятості.</w:t>
      </w:r>
    </w:p>
    <w:p w:rsidR="00277491" w:rsidRPr="002022F1" w:rsidRDefault="00277491" w:rsidP="00277491">
      <w:pPr>
        <w:tabs>
          <w:tab w:val="left" w:pos="709"/>
        </w:tabs>
        <w:spacing w:line="233" w:lineRule="auto"/>
        <w:jc w:val="both"/>
        <w:rPr>
          <w:sz w:val="28"/>
          <w:szCs w:val="28"/>
        </w:rPr>
      </w:pPr>
      <w:r w:rsidRPr="002022F1">
        <w:rPr>
          <w:sz w:val="28"/>
          <w:szCs w:val="28"/>
        </w:rPr>
        <w:t xml:space="preserve">Після завершення урочистої частини відбувся святковий концерт, який підготували представники районного Будинку культури ім. Т.Г.Шевченка за участю підприємців та їх родин. Святкового настрою присутнім додали виступи вихованців районного Будинку творчості дітей та юнацтва. </w:t>
      </w:r>
    </w:p>
    <w:p w:rsidR="00277491" w:rsidRDefault="00277491" w:rsidP="00277491">
      <w:pPr>
        <w:tabs>
          <w:tab w:val="left" w:pos="709"/>
        </w:tabs>
        <w:spacing w:line="233" w:lineRule="auto"/>
        <w:jc w:val="both"/>
        <w:rPr>
          <w:sz w:val="28"/>
          <w:szCs w:val="28"/>
        </w:rPr>
      </w:pPr>
      <w:r w:rsidRPr="002022F1">
        <w:rPr>
          <w:sz w:val="28"/>
          <w:szCs w:val="28"/>
        </w:rPr>
        <w:t>Всі присутні змогли насолодиться дефіле школи моделей «</w:t>
      </w:r>
      <w:proofErr w:type="spellStart"/>
      <w:r w:rsidRPr="002022F1">
        <w:rPr>
          <w:sz w:val="28"/>
          <w:szCs w:val="28"/>
        </w:rPr>
        <w:t>FanArt</w:t>
      </w:r>
      <w:proofErr w:type="spellEnd"/>
      <w:r w:rsidRPr="002022F1">
        <w:rPr>
          <w:sz w:val="28"/>
          <w:szCs w:val="28"/>
        </w:rPr>
        <w:t xml:space="preserve">» </w:t>
      </w:r>
      <w:proofErr w:type="spellStart"/>
      <w:r w:rsidRPr="002022F1">
        <w:rPr>
          <w:sz w:val="28"/>
          <w:szCs w:val="28"/>
        </w:rPr>
        <w:t>Полторацької</w:t>
      </w:r>
      <w:proofErr w:type="spellEnd"/>
      <w:r w:rsidRPr="002022F1">
        <w:rPr>
          <w:sz w:val="28"/>
          <w:szCs w:val="28"/>
        </w:rPr>
        <w:t xml:space="preserve"> Наталії, які продемонстрували колекцію сучасного модного одягу ПП </w:t>
      </w:r>
      <w:proofErr w:type="spellStart"/>
      <w:r w:rsidRPr="002022F1">
        <w:rPr>
          <w:sz w:val="28"/>
          <w:szCs w:val="28"/>
        </w:rPr>
        <w:t>Онищенко</w:t>
      </w:r>
      <w:proofErr w:type="spellEnd"/>
      <w:r w:rsidRPr="002022F1">
        <w:rPr>
          <w:sz w:val="28"/>
          <w:szCs w:val="28"/>
        </w:rPr>
        <w:t xml:space="preserve"> Оксани магазин «</w:t>
      </w:r>
      <w:proofErr w:type="spellStart"/>
      <w:r w:rsidRPr="002022F1">
        <w:rPr>
          <w:sz w:val="28"/>
          <w:szCs w:val="28"/>
        </w:rPr>
        <w:t>Самая</w:t>
      </w:r>
      <w:proofErr w:type="spellEnd"/>
      <w:r w:rsidRPr="002022F1">
        <w:rPr>
          <w:sz w:val="28"/>
          <w:szCs w:val="28"/>
        </w:rPr>
        <w:t>» та ПП Вербицької Віри магазин «Дочки-синочки».</w:t>
      </w:r>
    </w:p>
    <w:p w:rsidR="00277491" w:rsidRDefault="00277491" w:rsidP="00277491">
      <w:pPr>
        <w:tabs>
          <w:tab w:val="left" w:pos="709"/>
        </w:tabs>
        <w:spacing w:line="233" w:lineRule="auto"/>
        <w:jc w:val="both"/>
        <w:rPr>
          <w:sz w:val="28"/>
          <w:szCs w:val="28"/>
        </w:rPr>
      </w:pPr>
      <w:r w:rsidRPr="000804E2">
        <w:rPr>
          <w:sz w:val="28"/>
          <w:szCs w:val="28"/>
        </w:rPr>
        <w:t>До підприємств району доводилась інформація про можливість участі у різних заходах, що проводились в Україні та за її межами, для залучення їх до участі та налагодження зв’язків суб’єктів господарювання району з міжнародними інвестиційними фінансовими структурами.</w:t>
      </w:r>
      <w:r>
        <w:rPr>
          <w:sz w:val="28"/>
          <w:szCs w:val="28"/>
        </w:rPr>
        <w:t xml:space="preserve"> </w:t>
      </w:r>
      <w:r w:rsidRPr="003B3ABE">
        <w:rPr>
          <w:color w:val="000000"/>
          <w:sz w:val="28"/>
          <w:szCs w:val="28"/>
        </w:rPr>
        <w:t>З</w:t>
      </w:r>
      <w:r>
        <w:rPr>
          <w:color w:val="000000"/>
          <w:sz w:val="28"/>
          <w:szCs w:val="28"/>
        </w:rPr>
        <w:t xml:space="preserve">окрема, </w:t>
      </w:r>
      <w:r w:rsidRPr="00377F9B">
        <w:rPr>
          <w:sz w:val="28"/>
          <w:szCs w:val="28"/>
        </w:rPr>
        <w:t xml:space="preserve">11 березня 2019 року у місті </w:t>
      </w:r>
      <w:proofErr w:type="spellStart"/>
      <w:r w:rsidRPr="00377F9B">
        <w:rPr>
          <w:sz w:val="28"/>
          <w:szCs w:val="28"/>
        </w:rPr>
        <w:t>Сєвєродонецьку</w:t>
      </w:r>
      <w:proofErr w:type="spellEnd"/>
      <w:r w:rsidRPr="00377F9B">
        <w:rPr>
          <w:sz w:val="28"/>
          <w:szCs w:val="28"/>
        </w:rPr>
        <w:t xml:space="preserve"> в Центрі розвитку місцевого самоврядування відбулась презентація: «Європейський банк реконструкції та розвитку: фінансовий партнер для представників малого та середнього бізнесу», організований Департаментом зовнішніх зносин, зовнішньоекономічної та інвестиційної діяльності з ЄБРР. У заході взяв участь керівник виробничого кооперат</w:t>
      </w:r>
      <w:r>
        <w:rPr>
          <w:sz w:val="28"/>
          <w:szCs w:val="28"/>
        </w:rPr>
        <w:t>иву «Нова Техніка» Семенов В.Л.</w:t>
      </w:r>
      <w:r w:rsidRPr="00377F9B">
        <w:rPr>
          <w:sz w:val="28"/>
          <w:szCs w:val="28"/>
        </w:rPr>
        <w:t>, проектна пропозиція «Електростанція на альтернативних видах палива (На твердих побутових відходах і біомасі)».</w:t>
      </w:r>
    </w:p>
    <w:p w:rsidR="00277491" w:rsidRPr="00580CE0" w:rsidRDefault="00277491" w:rsidP="00277491">
      <w:pPr>
        <w:tabs>
          <w:tab w:val="left" w:pos="709"/>
        </w:tabs>
        <w:spacing w:line="233" w:lineRule="auto"/>
        <w:jc w:val="both"/>
        <w:rPr>
          <w:sz w:val="28"/>
          <w:szCs w:val="28"/>
        </w:rPr>
      </w:pPr>
      <w:r>
        <w:rPr>
          <w:sz w:val="28"/>
          <w:szCs w:val="28"/>
        </w:rPr>
        <w:lastRenderedPageBreak/>
        <w:t xml:space="preserve">Наразі </w:t>
      </w:r>
      <w:r w:rsidRPr="0048457E">
        <w:rPr>
          <w:color w:val="000000"/>
          <w:sz w:val="28"/>
          <w:szCs w:val="28"/>
        </w:rPr>
        <w:t>ПП «</w:t>
      </w:r>
      <w:proofErr w:type="spellStart"/>
      <w:r w:rsidRPr="0048457E">
        <w:rPr>
          <w:color w:val="000000"/>
          <w:sz w:val="28"/>
          <w:szCs w:val="28"/>
        </w:rPr>
        <w:t>Старобільський</w:t>
      </w:r>
      <w:proofErr w:type="spellEnd"/>
      <w:r w:rsidRPr="0048457E">
        <w:rPr>
          <w:color w:val="000000"/>
          <w:sz w:val="28"/>
          <w:szCs w:val="28"/>
        </w:rPr>
        <w:t xml:space="preserve"> завод продовольчих товарів»</w:t>
      </w:r>
      <w:r>
        <w:rPr>
          <w:color w:val="000000"/>
          <w:sz w:val="28"/>
          <w:szCs w:val="28"/>
        </w:rPr>
        <w:t xml:space="preserve"> </w:t>
      </w:r>
      <w:r>
        <w:rPr>
          <w:sz w:val="28"/>
          <w:szCs w:val="28"/>
        </w:rPr>
        <w:t xml:space="preserve">ведеться підготовча робота щодо участі у виставковому заході «Схід – </w:t>
      </w:r>
      <w:proofErr w:type="spellStart"/>
      <w:r>
        <w:rPr>
          <w:sz w:val="28"/>
          <w:szCs w:val="28"/>
        </w:rPr>
        <w:t>Експо</w:t>
      </w:r>
      <w:proofErr w:type="spellEnd"/>
      <w:r>
        <w:rPr>
          <w:sz w:val="28"/>
          <w:szCs w:val="28"/>
        </w:rPr>
        <w:t xml:space="preserve"> 2019», який відбудеться 08-09 листопада 2019 року у конгрес-центрі «Український дім» м. Київ.</w:t>
      </w:r>
    </w:p>
    <w:p w:rsidR="00277491" w:rsidRPr="00DF4479" w:rsidRDefault="00277491" w:rsidP="00277491">
      <w:pPr>
        <w:tabs>
          <w:tab w:val="left" w:pos="709"/>
        </w:tabs>
        <w:spacing w:line="233" w:lineRule="auto"/>
        <w:ind w:left="1429" w:firstLine="0"/>
        <w:rPr>
          <w:b/>
          <w:sz w:val="28"/>
          <w:szCs w:val="28"/>
        </w:rPr>
      </w:pPr>
    </w:p>
    <w:p w:rsidR="00277491" w:rsidRDefault="00277491" w:rsidP="00277491">
      <w:pPr>
        <w:numPr>
          <w:ilvl w:val="0"/>
          <w:numId w:val="2"/>
        </w:numPr>
        <w:tabs>
          <w:tab w:val="left" w:pos="-540"/>
          <w:tab w:val="left" w:pos="709"/>
        </w:tabs>
        <w:spacing w:line="233" w:lineRule="auto"/>
        <w:jc w:val="center"/>
        <w:rPr>
          <w:b/>
          <w:spacing w:val="-8"/>
          <w:sz w:val="28"/>
          <w:szCs w:val="28"/>
        </w:rPr>
      </w:pPr>
      <w:r w:rsidRPr="00DF4479">
        <w:rPr>
          <w:b/>
          <w:spacing w:val="-8"/>
          <w:sz w:val="28"/>
          <w:szCs w:val="28"/>
        </w:rPr>
        <w:t>Навчання, підготовка та перепідготовка кадрів для сфери підприємництва.</w:t>
      </w:r>
    </w:p>
    <w:p w:rsidR="00277491" w:rsidRPr="00DF4479" w:rsidRDefault="00277491" w:rsidP="00277491">
      <w:pPr>
        <w:tabs>
          <w:tab w:val="left" w:pos="-540"/>
          <w:tab w:val="left" w:pos="709"/>
        </w:tabs>
        <w:spacing w:line="233" w:lineRule="auto"/>
        <w:ind w:left="1429" w:firstLine="0"/>
        <w:rPr>
          <w:b/>
          <w:spacing w:val="-8"/>
          <w:sz w:val="28"/>
          <w:szCs w:val="28"/>
        </w:rPr>
      </w:pPr>
    </w:p>
    <w:p w:rsidR="00277491" w:rsidRPr="006A2502" w:rsidRDefault="00277491" w:rsidP="00277491">
      <w:pPr>
        <w:jc w:val="both"/>
        <w:rPr>
          <w:sz w:val="28"/>
          <w:szCs w:val="28"/>
        </w:rPr>
      </w:pPr>
      <w:r w:rsidRPr="006A2502">
        <w:rPr>
          <w:sz w:val="28"/>
          <w:szCs w:val="28"/>
        </w:rPr>
        <w:t xml:space="preserve">Для якнайшвидшого працевлаштування громадян </w:t>
      </w:r>
      <w:proofErr w:type="spellStart"/>
      <w:r w:rsidRPr="006A2502">
        <w:rPr>
          <w:sz w:val="28"/>
          <w:szCs w:val="28"/>
        </w:rPr>
        <w:t>Старобільським</w:t>
      </w:r>
      <w:proofErr w:type="spellEnd"/>
      <w:r w:rsidRPr="006A2502">
        <w:rPr>
          <w:sz w:val="28"/>
          <w:szCs w:val="28"/>
        </w:rPr>
        <w:t xml:space="preserve"> районним центром зайнятості проводяться навчання та консультації щодо ефективного пошуку роботи. Протягом </w:t>
      </w:r>
      <w:r w:rsidR="002E4791">
        <w:rPr>
          <w:sz w:val="28"/>
          <w:szCs w:val="28"/>
        </w:rPr>
        <w:t>9 місяців</w:t>
      </w:r>
      <w:r w:rsidRPr="006A2502">
        <w:rPr>
          <w:sz w:val="28"/>
          <w:szCs w:val="28"/>
        </w:rPr>
        <w:t xml:space="preserve"> 2019 року  отримали фахову підготовку у сфері здійснення та організації підприємницької діяльності </w:t>
      </w:r>
      <w:r>
        <w:rPr>
          <w:sz w:val="28"/>
          <w:szCs w:val="28"/>
        </w:rPr>
        <w:t>1</w:t>
      </w:r>
      <w:r w:rsidR="002E4791">
        <w:rPr>
          <w:sz w:val="28"/>
          <w:szCs w:val="28"/>
        </w:rPr>
        <w:t>7</w:t>
      </w:r>
      <w:r>
        <w:rPr>
          <w:sz w:val="28"/>
          <w:szCs w:val="28"/>
        </w:rPr>
        <w:t xml:space="preserve"> осіб</w:t>
      </w:r>
      <w:r w:rsidRPr="006A2502">
        <w:rPr>
          <w:sz w:val="28"/>
          <w:szCs w:val="28"/>
        </w:rPr>
        <w:t>.</w:t>
      </w:r>
    </w:p>
    <w:p w:rsidR="00277491" w:rsidRDefault="00277491" w:rsidP="00277491">
      <w:pPr>
        <w:jc w:val="both"/>
        <w:rPr>
          <w:sz w:val="28"/>
          <w:szCs w:val="28"/>
        </w:rPr>
      </w:pPr>
      <w:proofErr w:type="spellStart"/>
      <w:r w:rsidRPr="006A2502">
        <w:rPr>
          <w:sz w:val="28"/>
          <w:szCs w:val="28"/>
        </w:rPr>
        <w:t>Старобільським</w:t>
      </w:r>
      <w:proofErr w:type="spellEnd"/>
      <w:r w:rsidRPr="006A2502">
        <w:rPr>
          <w:sz w:val="28"/>
          <w:szCs w:val="28"/>
        </w:rPr>
        <w:t xml:space="preserve"> районним центром зайнятості реалізуються заходи з підготовки та розширення потенціалу малого підприємництва та адаптації незайнятого населення до умов ринкової економіки. З метою розповсюдження знань щодо започаткування та вед</w:t>
      </w:r>
      <w:r>
        <w:rPr>
          <w:sz w:val="28"/>
          <w:szCs w:val="28"/>
        </w:rPr>
        <w:t xml:space="preserve">ення власної справи протягом </w:t>
      </w:r>
      <w:r w:rsidR="002E4791">
        <w:rPr>
          <w:sz w:val="28"/>
          <w:szCs w:val="28"/>
        </w:rPr>
        <w:t>9 місяців</w:t>
      </w:r>
      <w:r w:rsidRPr="006A2502">
        <w:rPr>
          <w:sz w:val="28"/>
          <w:szCs w:val="28"/>
        </w:rPr>
        <w:t xml:space="preserve"> 2019 року було проведено </w:t>
      </w:r>
      <w:r w:rsidR="002E4791">
        <w:rPr>
          <w:sz w:val="28"/>
          <w:szCs w:val="28"/>
        </w:rPr>
        <w:t xml:space="preserve">4 </w:t>
      </w:r>
      <w:r w:rsidRPr="006A2502">
        <w:rPr>
          <w:sz w:val="28"/>
          <w:szCs w:val="28"/>
        </w:rPr>
        <w:t>семінар</w:t>
      </w:r>
      <w:r>
        <w:rPr>
          <w:sz w:val="28"/>
          <w:szCs w:val="28"/>
        </w:rPr>
        <w:t>и</w:t>
      </w:r>
      <w:r w:rsidRPr="006A2502">
        <w:rPr>
          <w:sz w:val="28"/>
          <w:szCs w:val="28"/>
        </w:rPr>
        <w:t xml:space="preserve"> з орієнтації на підприємницьку діяльність, брали участь </w:t>
      </w:r>
      <w:r w:rsidR="002E4791">
        <w:rPr>
          <w:sz w:val="28"/>
          <w:szCs w:val="28"/>
        </w:rPr>
        <w:t>41 безробітний</w:t>
      </w:r>
      <w:r w:rsidRPr="006A2502">
        <w:rPr>
          <w:sz w:val="28"/>
          <w:szCs w:val="28"/>
        </w:rPr>
        <w:t>.</w:t>
      </w:r>
    </w:p>
    <w:p w:rsidR="00277491" w:rsidRDefault="00277491" w:rsidP="00277491">
      <w:pPr>
        <w:jc w:val="both"/>
        <w:rPr>
          <w:sz w:val="28"/>
          <w:szCs w:val="28"/>
        </w:rPr>
      </w:pPr>
      <w:r>
        <w:rPr>
          <w:sz w:val="28"/>
          <w:szCs w:val="28"/>
        </w:rPr>
        <w:t xml:space="preserve">З метою підтримки та розвитку підприємницької діяльності у сільській місцевості, </w:t>
      </w:r>
      <w:r w:rsidRPr="00580CE0">
        <w:rPr>
          <w:sz w:val="28"/>
          <w:szCs w:val="28"/>
        </w:rPr>
        <w:t xml:space="preserve">20 лютого 2019 року за підтримки міжнародної фінансової корпорації IFC и </w:t>
      </w:r>
      <w:proofErr w:type="spellStart"/>
      <w:r w:rsidRPr="00580CE0">
        <w:rPr>
          <w:sz w:val="28"/>
          <w:szCs w:val="28"/>
        </w:rPr>
        <w:t>World</w:t>
      </w:r>
      <w:proofErr w:type="spellEnd"/>
      <w:r w:rsidRPr="00580CE0">
        <w:rPr>
          <w:sz w:val="28"/>
          <w:szCs w:val="28"/>
        </w:rPr>
        <w:t xml:space="preserve"> </w:t>
      </w:r>
      <w:proofErr w:type="spellStart"/>
      <w:r w:rsidRPr="00580CE0">
        <w:rPr>
          <w:sz w:val="28"/>
          <w:szCs w:val="28"/>
        </w:rPr>
        <w:t>Bank</w:t>
      </w:r>
      <w:proofErr w:type="spellEnd"/>
      <w:r w:rsidRPr="00580CE0">
        <w:rPr>
          <w:sz w:val="28"/>
          <w:szCs w:val="28"/>
        </w:rPr>
        <w:t xml:space="preserve"> </w:t>
      </w:r>
      <w:proofErr w:type="spellStart"/>
      <w:r w:rsidRPr="00580CE0">
        <w:rPr>
          <w:sz w:val="28"/>
          <w:szCs w:val="28"/>
        </w:rPr>
        <w:t>Group</w:t>
      </w:r>
      <w:proofErr w:type="spellEnd"/>
      <w:r w:rsidRPr="00580CE0">
        <w:rPr>
          <w:sz w:val="28"/>
          <w:szCs w:val="28"/>
        </w:rPr>
        <w:t xml:space="preserve"> був проведений тренінг для фермерів на тему «Управління фінансами сільськогосподарських підприємств». В тренінгу прийняли участь 19 осіб. Розглядались питання підвищення ролі та особливості застосування фінансових інструментів (позик, страхування, аграрних розписок) в діяльності сільськогосподарських підприємств малого і середнього аграрного бізнесу.</w:t>
      </w:r>
    </w:p>
    <w:p w:rsidR="00277491" w:rsidRDefault="00277491" w:rsidP="00277491">
      <w:pPr>
        <w:jc w:val="both"/>
        <w:rPr>
          <w:sz w:val="28"/>
          <w:szCs w:val="28"/>
        </w:rPr>
      </w:pPr>
      <w:r w:rsidRPr="00580CE0">
        <w:rPr>
          <w:sz w:val="28"/>
          <w:szCs w:val="28"/>
        </w:rPr>
        <w:t xml:space="preserve">28 лютого 2019 року в Старобільському районному центрі зайнятості відбулася виїзна зустріч представників Луганської ОДА та Луганського </w:t>
      </w:r>
      <w:proofErr w:type="spellStart"/>
      <w:r w:rsidRPr="00580CE0">
        <w:rPr>
          <w:sz w:val="28"/>
          <w:szCs w:val="28"/>
        </w:rPr>
        <w:t>ОЦЗ</w:t>
      </w:r>
      <w:proofErr w:type="spellEnd"/>
      <w:r w:rsidRPr="00580CE0">
        <w:rPr>
          <w:sz w:val="28"/>
          <w:szCs w:val="28"/>
        </w:rPr>
        <w:t xml:space="preserve"> з представниками ПРООН щодо вивчення проблем розвитку підприємництва, зайнятості населення та розвитку професійної освіти молоді та дорослих в містах та районах Луганської області. Серед низки питань порядку денного розглядали можливості налагодження діалогу між роботодавцями та закладами професійно-технічної освіти з метою проходження практики та виробничого навчання, на які можуть бути залучені кошти як бюджетні так і самих роботодавців. В зустрічі прийняли участь представники </w:t>
      </w:r>
      <w:proofErr w:type="spellStart"/>
      <w:r w:rsidRPr="00580CE0">
        <w:rPr>
          <w:sz w:val="28"/>
          <w:szCs w:val="28"/>
        </w:rPr>
        <w:t>Старобільської</w:t>
      </w:r>
      <w:proofErr w:type="spellEnd"/>
      <w:r w:rsidRPr="00580CE0">
        <w:rPr>
          <w:sz w:val="28"/>
          <w:szCs w:val="28"/>
        </w:rPr>
        <w:t xml:space="preserve"> районної державної адміністрації, представники малого бізнесу міста </w:t>
      </w:r>
      <w:proofErr w:type="spellStart"/>
      <w:r w:rsidRPr="00580CE0">
        <w:rPr>
          <w:sz w:val="28"/>
          <w:szCs w:val="28"/>
        </w:rPr>
        <w:t>Старобільськ</w:t>
      </w:r>
      <w:proofErr w:type="spellEnd"/>
      <w:r w:rsidRPr="00580CE0">
        <w:rPr>
          <w:sz w:val="28"/>
          <w:szCs w:val="28"/>
        </w:rPr>
        <w:t xml:space="preserve"> та закладів професійно-технічної освіти.</w:t>
      </w:r>
    </w:p>
    <w:p w:rsidR="00277491" w:rsidRPr="003A17A3" w:rsidRDefault="00277491" w:rsidP="00277491">
      <w:pPr>
        <w:jc w:val="both"/>
        <w:rPr>
          <w:sz w:val="28"/>
          <w:szCs w:val="28"/>
        </w:rPr>
      </w:pPr>
      <w:r w:rsidRPr="003A17A3">
        <w:rPr>
          <w:sz w:val="28"/>
          <w:szCs w:val="28"/>
        </w:rPr>
        <w:t xml:space="preserve">15 серпня 2019 року в малій залі </w:t>
      </w:r>
      <w:proofErr w:type="spellStart"/>
      <w:r w:rsidRPr="003A17A3">
        <w:rPr>
          <w:sz w:val="28"/>
          <w:szCs w:val="28"/>
        </w:rPr>
        <w:t>Старобільської</w:t>
      </w:r>
      <w:proofErr w:type="spellEnd"/>
      <w:r w:rsidRPr="003A17A3">
        <w:rPr>
          <w:sz w:val="28"/>
          <w:szCs w:val="28"/>
        </w:rPr>
        <w:t xml:space="preserve"> районної ради представниками Головного управління </w:t>
      </w:r>
      <w:proofErr w:type="spellStart"/>
      <w:r w:rsidRPr="003A17A3">
        <w:rPr>
          <w:sz w:val="28"/>
          <w:szCs w:val="28"/>
        </w:rPr>
        <w:t>Держпродспоживслужби</w:t>
      </w:r>
      <w:proofErr w:type="spellEnd"/>
      <w:r w:rsidRPr="003A17A3">
        <w:rPr>
          <w:sz w:val="28"/>
          <w:szCs w:val="28"/>
        </w:rPr>
        <w:t xml:space="preserve"> в Луганській області був проведений семінар на тему: «Проблемні питання у сфері захисту прав споживачів та шляхи їх вирішення» за участю заступника голови </w:t>
      </w:r>
      <w:proofErr w:type="spellStart"/>
      <w:r w:rsidRPr="003A17A3">
        <w:rPr>
          <w:sz w:val="28"/>
          <w:szCs w:val="28"/>
        </w:rPr>
        <w:t>Старобільської</w:t>
      </w:r>
      <w:proofErr w:type="spellEnd"/>
      <w:r w:rsidRPr="003A17A3">
        <w:rPr>
          <w:sz w:val="28"/>
          <w:szCs w:val="28"/>
        </w:rPr>
        <w:t xml:space="preserve"> РДА – Олени Григоренко, начальника відділу економічного розвитку, інфраструктури та торгівлі – Тетяни </w:t>
      </w:r>
      <w:proofErr w:type="spellStart"/>
      <w:r w:rsidRPr="003A17A3">
        <w:rPr>
          <w:sz w:val="28"/>
          <w:szCs w:val="28"/>
        </w:rPr>
        <w:t>Кулачко</w:t>
      </w:r>
      <w:proofErr w:type="spellEnd"/>
      <w:r w:rsidRPr="003A17A3">
        <w:rPr>
          <w:sz w:val="28"/>
          <w:szCs w:val="28"/>
        </w:rPr>
        <w:t xml:space="preserve">, заступника начальника відділу економічного розвитку, інфраструктури та торгівлі – Олени </w:t>
      </w:r>
      <w:proofErr w:type="spellStart"/>
      <w:r w:rsidRPr="003A17A3">
        <w:rPr>
          <w:sz w:val="28"/>
          <w:szCs w:val="28"/>
        </w:rPr>
        <w:t>Вірютіної</w:t>
      </w:r>
      <w:proofErr w:type="spellEnd"/>
      <w:r w:rsidRPr="003A17A3">
        <w:rPr>
          <w:sz w:val="28"/>
          <w:szCs w:val="28"/>
        </w:rPr>
        <w:t xml:space="preserve">, начальника </w:t>
      </w:r>
      <w:proofErr w:type="spellStart"/>
      <w:r w:rsidRPr="003A17A3">
        <w:rPr>
          <w:sz w:val="28"/>
          <w:szCs w:val="28"/>
        </w:rPr>
        <w:t>Старобільського</w:t>
      </w:r>
      <w:proofErr w:type="spellEnd"/>
      <w:r w:rsidRPr="003A17A3">
        <w:rPr>
          <w:sz w:val="28"/>
          <w:szCs w:val="28"/>
        </w:rPr>
        <w:t xml:space="preserve"> районного управління Головного управління </w:t>
      </w:r>
      <w:proofErr w:type="spellStart"/>
      <w:r w:rsidRPr="003A17A3">
        <w:rPr>
          <w:sz w:val="28"/>
          <w:szCs w:val="28"/>
        </w:rPr>
        <w:t>Держпродспоживслужби</w:t>
      </w:r>
      <w:proofErr w:type="spellEnd"/>
      <w:r w:rsidRPr="003A17A3">
        <w:rPr>
          <w:sz w:val="28"/>
          <w:szCs w:val="28"/>
        </w:rPr>
        <w:t xml:space="preserve"> у Луганській області – Анатолія </w:t>
      </w:r>
      <w:proofErr w:type="spellStart"/>
      <w:r w:rsidRPr="003A17A3">
        <w:rPr>
          <w:sz w:val="28"/>
          <w:szCs w:val="28"/>
        </w:rPr>
        <w:t>Лиманського</w:t>
      </w:r>
      <w:proofErr w:type="spellEnd"/>
      <w:r w:rsidRPr="003A17A3">
        <w:rPr>
          <w:sz w:val="28"/>
          <w:szCs w:val="28"/>
        </w:rPr>
        <w:t>, представника районної ради, інженера РКП «</w:t>
      </w:r>
      <w:proofErr w:type="spellStart"/>
      <w:r w:rsidRPr="003A17A3">
        <w:rPr>
          <w:sz w:val="28"/>
          <w:szCs w:val="28"/>
        </w:rPr>
        <w:t>Старобільськвода</w:t>
      </w:r>
      <w:proofErr w:type="spellEnd"/>
      <w:r w:rsidRPr="003A17A3">
        <w:rPr>
          <w:sz w:val="28"/>
          <w:szCs w:val="28"/>
        </w:rPr>
        <w:t xml:space="preserve">» - Наталії </w:t>
      </w:r>
      <w:proofErr w:type="spellStart"/>
      <w:r w:rsidRPr="003A17A3">
        <w:rPr>
          <w:sz w:val="28"/>
          <w:szCs w:val="28"/>
        </w:rPr>
        <w:lastRenderedPageBreak/>
        <w:t>Решетняк</w:t>
      </w:r>
      <w:proofErr w:type="spellEnd"/>
      <w:r w:rsidRPr="003A17A3">
        <w:rPr>
          <w:sz w:val="28"/>
          <w:szCs w:val="28"/>
        </w:rPr>
        <w:t xml:space="preserve"> та підприємців району. Під час зустрічі були обговорені проблемні питання у сфері захисту прав споживачів при купівлі товару через </w:t>
      </w:r>
      <w:proofErr w:type="spellStart"/>
      <w:r w:rsidRPr="003A17A3">
        <w:rPr>
          <w:sz w:val="28"/>
          <w:szCs w:val="28"/>
        </w:rPr>
        <w:t>інтернет-магазини</w:t>
      </w:r>
      <w:proofErr w:type="spellEnd"/>
      <w:r w:rsidRPr="003A17A3">
        <w:rPr>
          <w:sz w:val="28"/>
          <w:szCs w:val="28"/>
        </w:rPr>
        <w:t>, щодо вимог до ваговимірювальної техніки, яка використовується при проведенні торговельно-комерційних операцій, та її повірка, при наданні комунальних послуг та щодо реклами. В результаті обговорення були надані консультації з практичного застосування законодавства у вирішенні вищезазначених питань.</w:t>
      </w:r>
    </w:p>
    <w:p w:rsidR="00277491" w:rsidRPr="00580CE0" w:rsidRDefault="00277491" w:rsidP="00277491">
      <w:pPr>
        <w:jc w:val="both"/>
        <w:rPr>
          <w:sz w:val="28"/>
          <w:szCs w:val="28"/>
        </w:rPr>
      </w:pPr>
      <w:r w:rsidRPr="00930C33">
        <w:rPr>
          <w:sz w:val="28"/>
          <w:szCs w:val="28"/>
        </w:rPr>
        <w:t xml:space="preserve">19 вересня 2019 року за підтримки міжнародної фінансової корпорації IFC и </w:t>
      </w:r>
      <w:proofErr w:type="spellStart"/>
      <w:r w:rsidRPr="00930C33">
        <w:rPr>
          <w:sz w:val="28"/>
          <w:szCs w:val="28"/>
        </w:rPr>
        <w:t>World</w:t>
      </w:r>
      <w:proofErr w:type="spellEnd"/>
      <w:r w:rsidRPr="00930C33">
        <w:rPr>
          <w:sz w:val="28"/>
          <w:szCs w:val="28"/>
        </w:rPr>
        <w:t xml:space="preserve"> </w:t>
      </w:r>
      <w:proofErr w:type="spellStart"/>
      <w:r w:rsidRPr="00930C33">
        <w:rPr>
          <w:sz w:val="28"/>
          <w:szCs w:val="28"/>
        </w:rPr>
        <w:t>Bank</w:t>
      </w:r>
      <w:proofErr w:type="spellEnd"/>
      <w:r w:rsidRPr="00930C33">
        <w:rPr>
          <w:sz w:val="28"/>
          <w:szCs w:val="28"/>
        </w:rPr>
        <w:t xml:space="preserve"> </w:t>
      </w:r>
      <w:proofErr w:type="spellStart"/>
      <w:r w:rsidRPr="00930C33">
        <w:rPr>
          <w:sz w:val="28"/>
          <w:szCs w:val="28"/>
        </w:rPr>
        <w:t>Group</w:t>
      </w:r>
      <w:proofErr w:type="spellEnd"/>
      <w:r w:rsidRPr="00930C33">
        <w:rPr>
          <w:sz w:val="28"/>
          <w:szCs w:val="28"/>
        </w:rPr>
        <w:t xml:space="preserve"> для фермерських господарств, кредитних спілок та зацікавлених осіб </w:t>
      </w:r>
      <w:r>
        <w:rPr>
          <w:sz w:val="28"/>
          <w:szCs w:val="28"/>
        </w:rPr>
        <w:t xml:space="preserve">в малій залі </w:t>
      </w:r>
      <w:proofErr w:type="spellStart"/>
      <w:r>
        <w:rPr>
          <w:sz w:val="28"/>
          <w:szCs w:val="28"/>
        </w:rPr>
        <w:t>Старобільської</w:t>
      </w:r>
      <w:proofErr w:type="spellEnd"/>
      <w:r>
        <w:rPr>
          <w:sz w:val="28"/>
          <w:szCs w:val="28"/>
        </w:rPr>
        <w:t xml:space="preserve"> райдержадміністрації </w:t>
      </w:r>
      <w:r w:rsidRPr="00930C33">
        <w:rPr>
          <w:sz w:val="28"/>
          <w:szCs w:val="28"/>
        </w:rPr>
        <w:t>був проведений семінар-тренінг  на тему «Аграрні розписки. Бізнес можливості для кредиторів». Розглядались питання підвищення ролі та особливості застосування аграрних розписок як інструменту фінансових бізнес-відносин в діяльності сільськогосподарських підприємств малого та середнього аграрного бізнесу.</w:t>
      </w:r>
    </w:p>
    <w:p w:rsidR="00277491" w:rsidRPr="00E40C34" w:rsidRDefault="00277491" w:rsidP="00277491">
      <w:pPr>
        <w:pStyle w:val="a7"/>
        <w:tabs>
          <w:tab w:val="left" w:pos="0"/>
        </w:tabs>
        <w:ind w:left="57" w:firstLine="652"/>
        <w:rPr>
          <w:sz w:val="28"/>
          <w:szCs w:val="28"/>
        </w:rPr>
      </w:pPr>
      <w:r w:rsidRPr="00E40C34">
        <w:rPr>
          <w:sz w:val="28"/>
          <w:szCs w:val="28"/>
        </w:rPr>
        <w:t>Проблемними питаннями розвитку підприємництва залишаються:</w:t>
      </w:r>
    </w:p>
    <w:p w:rsidR="00277491" w:rsidRDefault="00277491" w:rsidP="00277491">
      <w:pPr>
        <w:pStyle w:val="a4"/>
        <w:ind w:left="0" w:firstLine="708"/>
        <w:jc w:val="both"/>
        <w:rPr>
          <w:sz w:val="28"/>
          <w:szCs w:val="28"/>
          <w:lang w:val="uk-UA"/>
        </w:rPr>
      </w:pPr>
      <w:r w:rsidRPr="00347D93">
        <w:rPr>
          <w:sz w:val="28"/>
          <w:szCs w:val="28"/>
          <w:lang w:val="uk-UA"/>
        </w:rPr>
        <w:t>- руйнування ринків збуту виробленої продукції промисловими підприємствами району в результаті</w:t>
      </w:r>
      <w:r>
        <w:rPr>
          <w:sz w:val="28"/>
          <w:szCs w:val="28"/>
          <w:lang w:val="uk-UA"/>
        </w:rPr>
        <w:t xml:space="preserve"> ускладнення логістики та </w:t>
      </w:r>
      <w:r w:rsidRPr="00347D93">
        <w:rPr>
          <w:sz w:val="28"/>
          <w:szCs w:val="28"/>
          <w:lang w:val="uk-UA"/>
        </w:rPr>
        <w:t>відсутн</w:t>
      </w:r>
      <w:r>
        <w:rPr>
          <w:sz w:val="28"/>
          <w:szCs w:val="28"/>
          <w:lang w:val="uk-UA"/>
        </w:rPr>
        <w:t>о</w:t>
      </w:r>
      <w:r w:rsidRPr="00347D93">
        <w:rPr>
          <w:sz w:val="28"/>
          <w:szCs w:val="28"/>
          <w:lang w:val="uk-UA"/>
        </w:rPr>
        <w:t>ст</w:t>
      </w:r>
      <w:r>
        <w:rPr>
          <w:sz w:val="28"/>
          <w:szCs w:val="28"/>
          <w:lang w:val="uk-UA"/>
        </w:rPr>
        <w:t>і</w:t>
      </w:r>
      <w:r w:rsidRPr="00347D93">
        <w:rPr>
          <w:sz w:val="28"/>
          <w:szCs w:val="28"/>
          <w:lang w:val="uk-UA"/>
        </w:rPr>
        <w:t xml:space="preserve"> залізничного сполучення</w:t>
      </w:r>
      <w:r>
        <w:rPr>
          <w:sz w:val="28"/>
          <w:szCs w:val="28"/>
          <w:lang w:val="uk-UA"/>
        </w:rPr>
        <w:t xml:space="preserve"> в зоні ведення ООС</w:t>
      </w:r>
      <w:r w:rsidRPr="00347D93">
        <w:rPr>
          <w:sz w:val="28"/>
          <w:szCs w:val="28"/>
          <w:lang w:val="uk-UA"/>
        </w:rPr>
        <w:t xml:space="preserve">, оскільки всі вантажопотоки здійснюються </w:t>
      </w:r>
      <w:r>
        <w:rPr>
          <w:sz w:val="28"/>
          <w:szCs w:val="28"/>
          <w:lang w:val="uk-UA"/>
        </w:rPr>
        <w:t>лише автотранспортом</w:t>
      </w:r>
      <w:r w:rsidRPr="00347D93">
        <w:rPr>
          <w:sz w:val="28"/>
          <w:szCs w:val="28"/>
          <w:lang w:val="uk-UA"/>
        </w:rPr>
        <w:t>;</w:t>
      </w:r>
    </w:p>
    <w:p w:rsidR="00277491" w:rsidRDefault="00277491" w:rsidP="00277491">
      <w:pPr>
        <w:pStyle w:val="a4"/>
        <w:ind w:left="0" w:firstLine="708"/>
        <w:jc w:val="both"/>
        <w:rPr>
          <w:sz w:val="28"/>
          <w:szCs w:val="28"/>
          <w:lang w:val="uk-UA"/>
        </w:rPr>
      </w:pPr>
      <w:r w:rsidRPr="00347D93">
        <w:rPr>
          <w:sz w:val="28"/>
          <w:szCs w:val="28"/>
        </w:rPr>
        <w:t xml:space="preserve">- </w:t>
      </w:r>
      <w:proofErr w:type="spellStart"/>
      <w:r w:rsidRPr="004511DB">
        <w:rPr>
          <w:sz w:val="28"/>
          <w:szCs w:val="28"/>
        </w:rPr>
        <w:t>важкість</w:t>
      </w:r>
      <w:proofErr w:type="spellEnd"/>
      <w:r w:rsidRPr="004511DB">
        <w:rPr>
          <w:sz w:val="28"/>
          <w:szCs w:val="28"/>
        </w:rPr>
        <w:t xml:space="preserve"> </w:t>
      </w:r>
      <w:proofErr w:type="spellStart"/>
      <w:r w:rsidRPr="004511DB">
        <w:rPr>
          <w:sz w:val="28"/>
          <w:szCs w:val="28"/>
        </w:rPr>
        <w:t>виходу</w:t>
      </w:r>
      <w:proofErr w:type="spellEnd"/>
      <w:r w:rsidRPr="004511DB">
        <w:rPr>
          <w:sz w:val="28"/>
          <w:szCs w:val="28"/>
        </w:rPr>
        <w:t xml:space="preserve"> на </w:t>
      </w:r>
      <w:proofErr w:type="spellStart"/>
      <w:proofErr w:type="gramStart"/>
      <w:r w:rsidRPr="004511DB">
        <w:rPr>
          <w:sz w:val="28"/>
          <w:szCs w:val="28"/>
        </w:rPr>
        <w:t>нов</w:t>
      </w:r>
      <w:proofErr w:type="gramEnd"/>
      <w:r w:rsidRPr="004511DB">
        <w:rPr>
          <w:sz w:val="28"/>
          <w:szCs w:val="28"/>
        </w:rPr>
        <w:t>і</w:t>
      </w:r>
      <w:proofErr w:type="spellEnd"/>
      <w:r w:rsidRPr="004511DB">
        <w:rPr>
          <w:sz w:val="28"/>
          <w:szCs w:val="28"/>
        </w:rPr>
        <w:t xml:space="preserve"> ринки </w:t>
      </w:r>
      <w:proofErr w:type="spellStart"/>
      <w:r w:rsidRPr="004511DB">
        <w:rPr>
          <w:sz w:val="28"/>
          <w:szCs w:val="28"/>
        </w:rPr>
        <w:t>збуту</w:t>
      </w:r>
      <w:proofErr w:type="spellEnd"/>
      <w:r w:rsidRPr="004511DB">
        <w:rPr>
          <w:sz w:val="28"/>
          <w:szCs w:val="28"/>
        </w:rPr>
        <w:t>;</w:t>
      </w:r>
    </w:p>
    <w:p w:rsidR="00277491" w:rsidRDefault="00277491" w:rsidP="00277491">
      <w:pPr>
        <w:pStyle w:val="a4"/>
        <w:ind w:left="0" w:firstLine="708"/>
        <w:jc w:val="both"/>
        <w:rPr>
          <w:sz w:val="28"/>
          <w:szCs w:val="28"/>
          <w:lang w:val="uk-UA"/>
        </w:rPr>
      </w:pPr>
      <w:r w:rsidRPr="008E1A13">
        <w:rPr>
          <w:sz w:val="28"/>
          <w:szCs w:val="28"/>
          <w:lang w:val="uk-UA"/>
        </w:rPr>
        <w:t>- ріст цін на енергоресурси</w:t>
      </w:r>
      <w:r>
        <w:rPr>
          <w:sz w:val="28"/>
          <w:szCs w:val="28"/>
          <w:lang w:val="uk-UA"/>
        </w:rPr>
        <w:t>;</w:t>
      </w:r>
    </w:p>
    <w:p w:rsidR="00277491" w:rsidRDefault="00277491" w:rsidP="00277491">
      <w:pPr>
        <w:pStyle w:val="a4"/>
        <w:ind w:left="0" w:firstLine="708"/>
        <w:jc w:val="both"/>
        <w:rPr>
          <w:sz w:val="28"/>
          <w:szCs w:val="28"/>
          <w:lang w:val="uk-UA"/>
        </w:rPr>
      </w:pPr>
      <w:r>
        <w:rPr>
          <w:sz w:val="28"/>
          <w:szCs w:val="28"/>
          <w:lang w:val="uk-UA"/>
        </w:rPr>
        <w:t>- зростання рівня мінімальної заробітної плати;</w:t>
      </w:r>
    </w:p>
    <w:p w:rsidR="00277491" w:rsidRDefault="00277491" w:rsidP="00277491">
      <w:pPr>
        <w:pStyle w:val="a4"/>
        <w:ind w:left="0" w:firstLine="708"/>
        <w:jc w:val="both"/>
        <w:rPr>
          <w:sz w:val="28"/>
          <w:szCs w:val="28"/>
          <w:lang w:val="uk-UA"/>
        </w:rPr>
      </w:pPr>
      <w:r>
        <w:rPr>
          <w:sz w:val="28"/>
          <w:szCs w:val="28"/>
          <w:lang w:val="uk-UA"/>
        </w:rPr>
        <w:t>- податкове навантаження;</w:t>
      </w:r>
    </w:p>
    <w:p w:rsidR="00277491" w:rsidRDefault="00277491" w:rsidP="00277491">
      <w:pPr>
        <w:pStyle w:val="a4"/>
        <w:ind w:left="0" w:firstLine="708"/>
        <w:jc w:val="both"/>
        <w:rPr>
          <w:sz w:val="28"/>
          <w:szCs w:val="28"/>
          <w:lang w:val="uk-UA"/>
        </w:rPr>
      </w:pPr>
      <w:r w:rsidRPr="00347D93">
        <w:rPr>
          <w:sz w:val="28"/>
          <w:szCs w:val="28"/>
        </w:rPr>
        <w:t xml:space="preserve">- </w:t>
      </w:r>
      <w:proofErr w:type="spellStart"/>
      <w:r w:rsidRPr="00347D93">
        <w:rPr>
          <w:sz w:val="28"/>
          <w:szCs w:val="28"/>
        </w:rPr>
        <w:t>висока</w:t>
      </w:r>
      <w:proofErr w:type="spellEnd"/>
      <w:r w:rsidRPr="00347D93">
        <w:rPr>
          <w:sz w:val="28"/>
          <w:szCs w:val="28"/>
        </w:rPr>
        <w:t xml:space="preserve"> </w:t>
      </w:r>
      <w:proofErr w:type="spellStart"/>
      <w:r w:rsidRPr="00347D93">
        <w:rPr>
          <w:sz w:val="28"/>
          <w:szCs w:val="28"/>
        </w:rPr>
        <w:t>вартість</w:t>
      </w:r>
      <w:proofErr w:type="spellEnd"/>
      <w:r w:rsidRPr="00347D93">
        <w:rPr>
          <w:sz w:val="28"/>
          <w:szCs w:val="28"/>
        </w:rPr>
        <w:t xml:space="preserve"> </w:t>
      </w:r>
      <w:proofErr w:type="spellStart"/>
      <w:r w:rsidRPr="00347D93">
        <w:rPr>
          <w:sz w:val="28"/>
          <w:szCs w:val="28"/>
        </w:rPr>
        <w:t>кредитних</w:t>
      </w:r>
      <w:proofErr w:type="spellEnd"/>
      <w:r w:rsidRPr="00347D93">
        <w:rPr>
          <w:sz w:val="28"/>
          <w:szCs w:val="28"/>
        </w:rPr>
        <w:t xml:space="preserve"> </w:t>
      </w:r>
      <w:proofErr w:type="spellStart"/>
      <w:r w:rsidRPr="00347D93">
        <w:rPr>
          <w:sz w:val="28"/>
          <w:szCs w:val="28"/>
        </w:rPr>
        <w:t>ресурсів</w:t>
      </w:r>
      <w:proofErr w:type="spellEnd"/>
      <w:r w:rsidRPr="00347D93">
        <w:rPr>
          <w:sz w:val="28"/>
          <w:szCs w:val="28"/>
        </w:rPr>
        <w:t xml:space="preserve"> для </w:t>
      </w:r>
      <w:proofErr w:type="spellStart"/>
      <w:r w:rsidRPr="00347D93">
        <w:rPr>
          <w:sz w:val="28"/>
          <w:szCs w:val="28"/>
        </w:rPr>
        <w:t>суб’єктів</w:t>
      </w:r>
      <w:proofErr w:type="spellEnd"/>
      <w:r w:rsidRPr="00347D93">
        <w:rPr>
          <w:sz w:val="28"/>
          <w:szCs w:val="28"/>
        </w:rPr>
        <w:t xml:space="preserve"> малого </w:t>
      </w:r>
      <w:proofErr w:type="spellStart"/>
      <w:r w:rsidRPr="00347D93">
        <w:rPr>
          <w:sz w:val="28"/>
          <w:szCs w:val="28"/>
        </w:rPr>
        <w:t>і</w:t>
      </w:r>
      <w:proofErr w:type="spellEnd"/>
      <w:r w:rsidRPr="00347D93">
        <w:rPr>
          <w:sz w:val="28"/>
          <w:szCs w:val="28"/>
        </w:rPr>
        <w:t xml:space="preserve"> </w:t>
      </w:r>
      <w:proofErr w:type="spellStart"/>
      <w:r w:rsidRPr="00347D93">
        <w:rPr>
          <w:sz w:val="28"/>
          <w:szCs w:val="28"/>
        </w:rPr>
        <w:t>середнього</w:t>
      </w:r>
      <w:proofErr w:type="spellEnd"/>
      <w:r w:rsidRPr="00347D93">
        <w:rPr>
          <w:sz w:val="28"/>
          <w:szCs w:val="28"/>
        </w:rPr>
        <w:t xml:space="preserve"> </w:t>
      </w:r>
      <w:proofErr w:type="spellStart"/>
      <w:proofErr w:type="gramStart"/>
      <w:r w:rsidRPr="00347D93">
        <w:rPr>
          <w:sz w:val="28"/>
          <w:szCs w:val="28"/>
        </w:rPr>
        <w:t>п</w:t>
      </w:r>
      <w:proofErr w:type="gramEnd"/>
      <w:r w:rsidRPr="00347D93">
        <w:rPr>
          <w:sz w:val="28"/>
          <w:szCs w:val="28"/>
        </w:rPr>
        <w:t>ідприємництва</w:t>
      </w:r>
      <w:proofErr w:type="spellEnd"/>
      <w:r>
        <w:rPr>
          <w:sz w:val="28"/>
          <w:szCs w:val="28"/>
          <w:lang w:val="uk-UA"/>
        </w:rPr>
        <w:t>;</w:t>
      </w:r>
    </w:p>
    <w:p w:rsidR="00277491" w:rsidRPr="008E1A13" w:rsidRDefault="00277491" w:rsidP="00277491">
      <w:pPr>
        <w:pStyle w:val="a4"/>
        <w:ind w:left="0" w:firstLine="708"/>
        <w:jc w:val="both"/>
        <w:rPr>
          <w:sz w:val="28"/>
          <w:szCs w:val="28"/>
          <w:lang w:val="uk-UA"/>
        </w:rPr>
      </w:pPr>
      <w:r w:rsidRPr="008E1A13">
        <w:rPr>
          <w:sz w:val="28"/>
          <w:szCs w:val="28"/>
          <w:lang w:val="uk-UA"/>
        </w:rPr>
        <w:t xml:space="preserve">- </w:t>
      </w:r>
      <w:r w:rsidRPr="004511DB">
        <w:rPr>
          <w:sz w:val="28"/>
          <w:szCs w:val="28"/>
          <w:lang w:val="uk-UA"/>
        </w:rPr>
        <w:t>втрачання кваліфікованих робітничих кадрів;</w:t>
      </w:r>
      <w:r w:rsidRPr="008E1A13">
        <w:rPr>
          <w:sz w:val="28"/>
          <w:szCs w:val="28"/>
          <w:lang w:val="uk-UA"/>
        </w:rPr>
        <w:t xml:space="preserve"> </w:t>
      </w:r>
    </w:p>
    <w:p w:rsidR="00277491" w:rsidRPr="008E1A13" w:rsidRDefault="00277491" w:rsidP="00277491">
      <w:pPr>
        <w:pStyle w:val="a4"/>
        <w:ind w:left="0" w:firstLine="708"/>
        <w:jc w:val="both"/>
        <w:rPr>
          <w:sz w:val="28"/>
          <w:szCs w:val="28"/>
          <w:lang w:val="uk-UA"/>
        </w:rPr>
      </w:pPr>
      <w:r w:rsidRPr="008E1A13">
        <w:rPr>
          <w:sz w:val="28"/>
          <w:szCs w:val="28"/>
          <w:lang w:val="uk-UA"/>
        </w:rPr>
        <w:t xml:space="preserve">- нестабільність фінансової системи, девальвація гривні; </w:t>
      </w:r>
    </w:p>
    <w:p w:rsidR="00277491" w:rsidRPr="00DC5693" w:rsidRDefault="00277491" w:rsidP="00277491">
      <w:pPr>
        <w:pStyle w:val="a4"/>
        <w:ind w:left="0" w:firstLine="708"/>
        <w:jc w:val="both"/>
        <w:rPr>
          <w:sz w:val="28"/>
          <w:szCs w:val="28"/>
          <w:lang w:val="uk-UA"/>
        </w:rPr>
      </w:pPr>
      <w:r w:rsidRPr="004511DB">
        <w:rPr>
          <w:sz w:val="28"/>
          <w:szCs w:val="28"/>
        </w:rPr>
        <w:t xml:space="preserve">- мала </w:t>
      </w:r>
      <w:proofErr w:type="spellStart"/>
      <w:r w:rsidRPr="004511DB">
        <w:rPr>
          <w:sz w:val="28"/>
          <w:szCs w:val="28"/>
        </w:rPr>
        <w:t>кількі</w:t>
      </w:r>
      <w:r>
        <w:rPr>
          <w:sz w:val="28"/>
          <w:szCs w:val="28"/>
        </w:rPr>
        <w:t>сть</w:t>
      </w:r>
      <w:proofErr w:type="spellEnd"/>
      <w:r>
        <w:rPr>
          <w:sz w:val="28"/>
          <w:szCs w:val="28"/>
        </w:rPr>
        <w:t xml:space="preserve"> </w:t>
      </w:r>
      <w:proofErr w:type="spellStart"/>
      <w:r>
        <w:rPr>
          <w:sz w:val="28"/>
          <w:szCs w:val="28"/>
        </w:rPr>
        <w:t>замовлень</w:t>
      </w:r>
      <w:proofErr w:type="spellEnd"/>
      <w:r>
        <w:rPr>
          <w:sz w:val="28"/>
          <w:szCs w:val="28"/>
        </w:rPr>
        <w:t xml:space="preserve"> та </w:t>
      </w:r>
      <w:proofErr w:type="spellStart"/>
      <w:r>
        <w:rPr>
          <w:sz w:val="28"/>
          <w:szCs w:val="28"/>
        </w:rPr>
        <w:t>низькі</w:t>
      </w:r>
      <w:proofErr w:type="spellEnd"/>
      <w:r>
        <w:rPr>
          <w:sz w:val="28"/>
          <w:szCs w:val="28"/>
        </w:rPr>
        <w:t xml:space="preserve"> </w:t>
      </w:r>
      <w:proofErr w:type="spellStart"/>
      <w:r>
        <w:rPr>
          <w:sz w:val="28"/>
          <w:szCs w:val="28"/>
        </w:rPr>
        <w:t>продажі</w:t>
      </w:r>
      <w:proofErr w:type="spellEnd"/>
      <w:r>
        <w:rPr>
          <w:sz w:val="28"/>
          <w:szCs w:val="28"/>
          <w:lang w:val="uk-UA"/>
        </w:rPr>
        <w:t>.</w:t>
      </w:r>
    </w:p>
    <w:p w:rsidR="00AE2947" w:rsidRDefault="00AE2947" w:rsidP="00AE2947">
      <w:pPr>
        <w:pStyle w:val="21"/>
        <w:spacing w:after="0" w:line="276" w:lineRule="auto"/>
        <w:jc w:val="both"/>
        <w:rPr>
          <w:sz w:val="28"/>
          <w:szCs w:val="28"/>
        </w:rPr>
      </w:pPr>
    </w:p>
    <w:p w:rsidR="00AE2947" w:rsidRPr="00AE2947" w:rsidRDefault="00AE2947" w:rsidP="00AE2947">
      <w:pPr>
        <w:pStyle w:val="21"/>
        <w:spacing w:after="0" w:line="276" w:lineRule="auto"/>
        <w:jc w:val="both"/>
        <w:rPr>
          <w:sz w:val="28"/>
          <w:szCs w:val="28"/>
        </w:rPr>
      </w:pPr>
    </w:p>
    <w:sectPr w:rsidR="00AE2947" w:rsidRPr="00AE2947" w:rsidSect="0022196E">
      <w:pgSz w:w="11906" w:h="16838"/>
      <w:pgMar w:top="539"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26D40"/>
    <w:multiLevelType w:val="hybridMultilevel"/>
    <w:tmpl w:val="69020FC6"/>
    <w:lvl w:ilvl="0" w:tplc="9B3A9FF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A842F9"/>
    <w:multiLevelType w:val="multilevel"/>
    <w:tmpl w:val="48461592"/>
    <w:lvl w:ilvl="0">
      <w:start w:val="10"/>
      <w:numFmt w:val="bullet"/>
      <w:lvlText w:val="-"/>
      <w:lvlJc w:val="left"/>
      <w:pPr>
        <w:tabs>
          <w:tab w:val="num" w:pos="1219"/>
        </w:tabs>
        <w:ind w:left="709" w:firstLine="340"/>
      </w:pPr>
      <w:rPr>
        <w:rFonts w:ascii="Times New Roman" w:eastAsia="Times New Roman" w:hAnsi="Times New Roman"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8E2"/>
    <w:rsid w:val="00040C06"/>
    <w:rsid w:val="000713CA"/>
    <w:rsid w:val="000D420B"/>
    <w:rsid w:val="001153A3"/>
    <w:rsid w:val="00175B6C"/>
    <w:rsid w:val="001B3953"/>
    <w:rsid w:val="001D033C"/>
    <w:rsid w:val="001E08CB"/>
    <w:rsid w:val="0022196E"/>
    <w:rsid w:val="002239B7"/>
    <w:rsid w:val="00226567"/>
    <w:rsid w:val="00271BDD"/>
    <w:rsid w:val="00277491"/>
    <w:rsid w:val="002C4075"/>
    <w:rsid w:val="002E4791"/>
    <w:rsid w:val="002E5298"/>
    <w:rsid w:val="00311F05"/>
    <w:rsid w:val="00377F9B"/>
    <w:rsid w:val="00396271"/>
    <w:rsid w:val="003B08DA"/>
    <w:rsid w:val="0042529A"/>
    <w:rsid w:val="00430746"/>
    <w:rsid w:val="00487559"/>
    <w:rsid w:val="004C76C5"/>
    <w:rsid w:val="004D142C"/>
    <w:rsid w:val="004E3378"/>
    <w:rsid w:val="004E6191"/>
    <w:rsid w:val="00504EC7"/>
    <w:rsid w:val="00556BAC"/>
    <w:rsid w:val="005762F0"/>
    <w:rsid w:val="00580CE0"/>
    <w:rsid w:val="005948E2"/>
    <w:rsid w:val="005B08F1"/>
    <w:rsid w:val="005C4A7D"/>
    <w:rsid w:val="006215C2"/>
    <w:rsid w:val="006270BF"/>
    <w:rsid w:val="006518F2"/>
    <w:rsid w:val="00651C41"/>
    <w:rsid w:val="00666220"/>
    <w:rsid w:val="006A2502"/>
    <w:rsid w:val="006C3ADA"/>
    <w:rsid w:val="0074327D"/>
    <w:rsid w:val="007441F5"/>
    <w:rsid w:val="0076798A"/>
    <w:rsid w:val="007743C5"/>
    <w:rsid w:val="007C003E"/>
    <w:rsid w:val="008034A0"/>
    <w:rsid w:val="008C6589"/>
    <w:rsid w:val="008D4C03"/>
    <w:rsid w:val="008D678C"/>
    <w:rsid w:val="009039C4"/>
    <w:rsid w:val="00912A28"/>
    <w:rsid w:val="00937CC2"/>
    <w:rsid w:val="00981FD9"/>
    <w:rsid w:val="00991172"/>
    <w:rsid w:val="009B271F"/>
    <w:rsid w:val="00A1655E"/>
    <w:rsid w:val="00A335C4"/>
    <w:rsid w:val="00A46EE6"/>
    <w:rsid w:val="00A63A5C"/>
    <w:rsid w:val="00AE2947"/>
    <w:rsid w:val="00AF5F62"/>
    <w:rsid w:val="00B10977"/>
    <w:rsid w:val="00BD3072"/>
    <w:rsid w:val="00C1436F"/>
    <w:rsid w:val="00C208F5"/>
    <w:rsid w:val="00C26451"/>
    <w:rsid w:val="00C36547"/>
    <w:rsid w:val="00D34D61"/>
    <w:rsid w:val="00D45BB0"/>
    <w:rsid w:val="00D76232"/>
    <w:rsid w:val="00D83432"/>
    <w:rsid w:val="00DC01D9"/>
    <w:rsid w:val="00DF4479"/>
    <w:rsid w:val="00E317EC"/>
    <w:rsid w:val="00E40C34"/>
    <w:rsid w:val="00EC075A"/>
    <w:rsid w:val="00F27152"/>
    <w:rsid w:val="00F349E8"/>
    <w:rsid w:val="00F554E3"/>
    <w:rsid w:val="00FC7A20"/>
    <w:rsid w:val="00FD426F"/>
    <w:rsid w:val="00FF4B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3CA"/>
    <w:pPr>
      <w:ind w:firstLine="709"/>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22196E"/>
    <w:pPr>
      <w:ind w:left="57" w:firstLine="0"/>
      <w:jc w:val="both"/>
    </w:pPr>
    <w:rPr>
      <w:color w:val="000000"/>
      <w:sz w:val="28"/>
      <w:szCs w:val="20"/>
      <w:lang w:eastAsia="ru-RU"/>
    </w:rPr>
  </w:style>
  <w:style w:type="character" w:customStyle="1" w:styleId="20">
    <w:name w:val="Основной текст с отступом 2 Знак"/>
    <w:basedOn w:val="a0"/>
    <w:link w:val="2"/>
    <w:uiPriority w:val="99"/>
    <w:semiHidden/>
    <w:locked/>
    <w:rsid w:val="00E317EC"/>
    <w:rPr>
      <w:rFonts w:cs="Times New Roman"/>
      <w:lang w:val="uk-UA" w:eastAsia="en-US"/>
    </w:rPr>
  </w:style>
  <w:style w:type="paragraph" w:styleId="21">
    <w:name w:val="Body Text 2"/>
    <w:basedOn w:val="a"/>
    <w:link w:val="22"/>
    <w:uiPriority w:val="99"/>
    <w:rsid w:val="0022196E"/>
    <w:pPr>
      <w:spacing w:after="120" w:line="480" w:lineRule="auto"/>
    </w:pPr>
  </w:style>
  <w:style w:type="character" w:customStyle="1" w:styleId="22">
    <w:name w:val="Основной текст 2 Знак"/>
    <w:basedOn w:val="a0"/>
    <w:link w:val="21"/>
    <w:uiPriority w:val="99"/>
    <w:semiHidden/>
    <w:locked/>
    <w:rsid w:val="00E317EC"/>
    <w:rPr>
      <w:rFonts w:cs="Times New Roman"/>
      <w:lang w:val="uk-UA" w:eastAsia="en-US"/>
    </w:rPr>
  </w:style>
  <w:style w:type="character" w:styleId="a3">
    <w:name w:val="Strong"/>
    <w:basedOn w:val="a0"/>
    <w:uiPriority w:val="99"/>
    <w:qFormat/>
    <w:locked/>
    <w:rsid w:val="0022196E"/>
    <w:rPr>
      <w:rFonts w:cs="Times New Roman"/>
      <w:b/>
      <w:bCs/>
    </w:rPr>
  </w:style>
  <w:style w:type="paragraph" w:styleId="a4">
    <w:name w:val="List Paragraph"/>
    <w:basedOn w:val="a"/>
    <w:uiPriority w:val="34"/>
    <w:qFormat/>
    <w:rsid w:val="004E3378"/>
    <w:pPr>
      <w:suppressAutoHyphens/>
      <w:ind w:left="720" w:firstLine="0"/>
      <w:contextualSpacing/>
    </w:pPr>
    <w:rPr>
      <w:rFonts w:eastAsia="Times New Roman"/>
      <w:sz w:val="24"/>
      <w:szCs w:val="24"/>
      <w:lang w:val="ru-RU" w:eastAsia="zh-CN"/>
    </w:rPr>
  </w:style>
  <w:style w:type="paragraph" w:styleId="a5">
    <w:name w:val="Body Text Indent"/>
    <w:basedOn w:val="a"/>
    <w:link w:val="a6"/>
    <w:uiPriority w:val="99"/>
    <w:semiHidden/>
    <w:unhideWhenUsed/>
    <w:rsid w:val="00D83432"/>
    <w:pPr>
      <w:spacing w:after="120"/>
      <w:ind w:left="283"/>
    </w:pPr>
  </w:style>
  <w:style w:type="character" w:customStyle="1" w:styleId="a6">
    <w:name w:val="Основной текст с отступом Знак"/>
    <w:basedOn w:val="a0"/>
    <w:link w:val="a5"/>
    <w:uiPriority w:val="99"/>
    <w:semiHidden/>
    <w:rsid w:val="00D83432"/>
    <w:rPr>
      <w:lang w:val="uk-UA" w:eastAsia="en-US"/>
    </w:rPr>
  </w:style>
  <w:style w:type="paragraph" w:styleId="a7">
    <w:name w:val="Body Text"/>
    <w:basedOn w:val="a"/>
    <w:link w:val="a8"/>
    <w:uiPriority w:val="99"/>
    <w:semiHidden/>
    <w:unhideWhenUsed/>
    <w:rsid w:val="00E40C34"/>
    <w:pPr>
      <w:spacing w:after="120"/>
    </w:pPr>
  </w:style>
  <w:style w:type="character" w:customStyle="1" w:styleId="a8">
    <w:name w:val="Основной текст Знак"/>
    <w:basedOn w:val="a0"/>
    <w:link w:val="a7"/>
    <w:uiPriority w:val="99"/>
    <w:semiHidden/>
    <w:rsid w:val="00E40C34"/>
    <w:rPr>
      <w:lang w:val="uk-UA" w:eastAsia="en-US"/>
    </w:rPr>
  </w:style>
  <w:style w:type="character" w:customStyle="1" w:styleId="WW8Num2z1">
    <w:name w:val="WW8Num2z1"/>
    <w:rsid w:val="00991172"/>
    <w:rPr>
      <w:rFonts w:ascii="Courier New" w:hAnsi="Courier New" w:cs="Courier New"/>
    </w:rPr>
  </w:style>
  <w:style w:type="paragraph" w:styleId="a9">
    <w:name w:val="Normal (Web)"/>
    <w:basedOn w:val="a"/>
    <w:uiPriority w:val="99"/>
    <w:unhideWhenUsed/>
    <w:rsid w:val="00651C41"/>
    <w:pPr>
      <w:spacing w:before="100" w:beforeAutospacing="1" w:after="100" w:afterAutospacing="1"/>
      <w:ind w:firstLine="0"/>
    </w:pPr>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47408483">
      <w:bodyDiv w:val="1"/>
      <w:marLeft w:val="0"/>
      <w:marRight w:val="0"/>
      <w:marTop w:val="0"/>
      <w:marBottom w:val="0"/>
      <w:divBdr>
        <w:top w:val="none" w:sz="0" w:space="0" w:color="auto"/>
        <w:left w:val="none" w:sz="0" w:space="0" w:color="auto"/>
        <w:bottom w:val="none" w:sz="0" w:space="0" w:color="auto"/>
        <w:right w:val="none" w:sz="0" w:space="0" w:color="auto"/>
      </w:divBdr>
    </w:div>
    <w:div w:id="20432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8</Pages>
  <Words>2703</Words>
  <Characters>19328</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Додаток 12</vt:lpstr>
    </vt:vector>
  </TitlesOfParts>
  <Company/>
  <LinksUpToDate>false</LinksUpToDate>
  <CharactersWithSpaces>21988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12</dc:title>
  <dc:subject/>
  <dc:creator>Lena Lena</dc:creator>
  <cp:keywords/>
  <dc:description/>
  <cp:lastModifiedBy>RGA</cp:lastModifiedBy>
  <cp:revision>26</cp:revision>
  <cp:lastPrinted>2019-04-03T09:49:00Z</cp:lastPrinted>
  <dcterms:created xsi:type="dcterms:W3CDTF">2018-03-22T09:05:00Z</dcterms:created>
  <dcterms:modified xsi:type="dcterms:W3CDTF">2019-10-17T11:11:00Z</dcterms:modified>
</cp:coreProperties>
</file>